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AD" w:rsidRDefault="00A02F4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9AD" w:rsidRPr="00A02F46" w:rsidRDefault="00A02F46">
      <w:pPr>
        <w:spacing w:after="0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О государственных услугах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>Закон Республики Казахстан от 15 апреля 2013 года № 88-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>.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Вниманию пользователей!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Для удобства пользования РЦПИ создано ОГЛАВЛЕНИЕ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оказания </w:t>
      </w:r>
      <w:r w:rsidRPr="00A02F46">
        <w:rPr>
          <w:color w:val="000000"/>
          <w:sz w:val="28"/>
          <w:lang w:val="ru-RU"/>
        </w:rPr>
        <w:t>государственных услуг.</w:t>
      </w:r>
    </w:p>
    <w:p w:rsidR="001C49AD" w:rsidRPr="00A02F46" w:rsidRDefault="00A02F46">
      <w:pPr>
        <w:spacing w:after="0"/>
        <w:rPr>
          <w:lang w:val="ru-RU"/>
        </w:rPr>
      </w:pPr>
      <w:bookmarkStart w:id="0" w:name="z2"/>
      <w:r w:rsidRPr="00A02F46">
        <w:rPr>
          <w:b/>
          <w:color w:val="000000"/>
          <w:lang w:val="ru-RU"/>
        </w:rPr>
        <w:t xml:space="preserve"> Глава 1. ОБЩИЕ ПОЛОЖЕНИЯ</w:t>
      </w:r>
    </w:p>
    <w:bookmarkEnd w:id="0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" w:name="z8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</w:t>
      </w:r>
      <w:r w:rsidRPr="00A02F46">
        <w:rPr>
          <w:color w:val="000000"/>
          <w:sz w:val="28"/>
          <w:lang w:val="ru-RU"/>
        </w:rPr>
        <w:t>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</w:t>
      </w:r>
      <w:r w:rsidRPr="00A02F46">
        <w:rPr>
          <w:color w:val="000000"/>
          <w:sz w:val="28"/>
          <w:lang w:val="ru-RU"/>
        </w:rPr>
        <w:t xml:space="preserve">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</w:t>
      </w:r>
      <w:r w:rsidRPr="00A02F46">
        <w:rPr>
          <w:color w:val="000000"/>
          <w:sz w:val="28"/>
          <w:lang w:val="ru-RU"/>
        </w:rPr>
        <w:t>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</w:t>
      </w:r>
      <w:r w:rsidRPr="00A02F46">
        <w:rPr>
          <w:color w:val="000000"/>
          <w:sz w:val="28"/>
          <w:lang w:val="ru-RU"/>
        </w:rPr>
        <w:t>ахождения;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" w:name="z139"/>
      <w:bookmarkEnd w:id="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"/>
    <w:p w:rsidR="001C49AD" w:rsidRPr="00A02F46" w:rsidRDefault="001C49AD">
      <w:pPr>
        <w:spacing w:after="0"/>
        <w:rPr>
          <w:lang w:val="ru-RU"/>
        </w:rPr>
      </w:pP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1-2) принцип "одного заявления" – фор</w:t>
      </w:r>
      <w:r w:rsidRPr="00A02F46">
        <w:rPr>
          <w:color w:val="000000"/>
          <w:sz w:val="28"/>
          <w:lang w:val="ru-RU"/>
        </w:rPr>
        <w:t>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" w:name="z8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принцип "одного окна" – форма централизованного оказания государственной услуги, предусматривающая мини</w:t>
      </w:r>
      <w:r w:rsidRPr="00A02F46">
        <w:rPr>
          <w:color w:val="000000"/>
          <w:sz w:val="28"/>
          <w:lang w:val="ru-RU"/>
        </w:rPr>
        <w:t>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" w:name="z87"/>
      <w:bookmarkEnd w:id="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услугополучатель – физические и юридические лица, за исключением центральных госуда</w:t>
      </w:r>
      <w:r w:rsidRPr="00A02F46">
        <w:rPr>
          <w:color w:val="000000"/>
          <w:sz w:val="28"/>
          <w:lang w:val="ru-RU"/>
        </w:rPr>
        <w:t>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</w:t>
      </w:r>
      <w:r w:rsidRPr="00A02F46">
        <w:rPr>
          <w:color w:val="000000"/>
          <w:sz w:val="28"/>
          <w:lang w:val="ru-RU"/>
        </w:rPr>
        <w:t>х округов;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" w:name="z88"/>
      <w:bookmarkEnd w:id="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</w:t>
      </w:r>
      <w:r w:rsidRPr="00A02F46">
        <w:rPr>
          <w:color w:val="000000"/>
          <w:sz w:val="28"/>
          <w:lang w:val="ru-RU"/>
        </w:rPr>
        <w:t xml:space="preserve">городов районного значения, поселков, сел, сельских округов, а также </w:t>
      </w:r>
      <w:r w:rsidRPr="00A02F46">
        <w:rPr>
          <w:color w:val="000000"/>
          <w:sz w:val="28"/>
          <w:lang w:val="ru-RU"/>
        </w:rPr>
        <w:lastRenderedPageBreak/>
        <w:t>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" w:name="z177"/>
      <w:bookmarkEnd w:id="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4-1) общественно значимая услуга – государственная услуга,</w:t>
      </w:r>
      <w:r w:rsidRPr="00A02F46">
        <w:rPr>
          <w:color w:val="000000"/>
          <w:sz w:val="28"/>
          <w:lang w:val="ru-RU"/>
        </w:rPr>
        <w:t xml:space="preserve"> осуществляемая на непрерывной основе и направленная на удовлетворение законных интересов общества;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" w:name="z89"/>
      <w:bookmarkEnd w:id="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</w:t>
      </w:r>
      <w:r w:rsidRPr="00A02F46">
        <w:rPr>
          <w:color w:val="000000"/>
          <w:sz w:val="28"/>
          <w:lang w:val="ru-RU"/>
        </w:rPr>
        <w:t>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7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6)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</w:t>
      </w:r>
      <w:r w:rsidRPr="00A02F46">
        <w:rPr>
          <w:color w:val="FF0000"/>
          <w:sz w:val="28"/>
          <w:lang w:val="ru-RU"/>
        </w:rPr>
        <w:t>ендарных дней после дня его первого официального опубликования);</w:t>
      </w:r>
      <w:r w:rsidRPr="00A02F46">
        <w:rPr>
          <w:lang w:val="ru-RU"/>
        </w:rPr>
        <w:br/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7)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" w:name="z9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реестр государствен</w:t>
      </w:r>
      <w:r w:rsidRPr="00A02F46">
        <w:rPr>
          <w:color w:val="000000"/>
          <w:sz w:val="28"/>
          <w:lang w:val="ru-RU"/>
        </w:rPr>
        <w:t>ных услуг – классифицированный перечень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" w:name="z93"/>
      <w:bookmarkEnd w:id="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</w:t>
      </w:r>
      <w:r w:rsidRPr="00A02F46">
        <w:rPr>
          <w:color w:val="000000"/>
          <w:sz w:val="28"/>
          <w:lang w:val="ru-RU"/>
        </w:rPr>
        <w:t>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" w:name="z94"/>
      <w:bookmarkEnd w:id="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информационная система мониторинга оказания государственных услуг – информационная си</w:t>
      </w:r>
      <w:r w:rsidRPr="00A02F46">
        <w:rPr>
          <w:color w:val="000000"/>
          <w:sz w:val="28"/>
          <w:lang w:val="ru-RU"/>
        </w:rPr>
        <w:t>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" w:name="z141"/>
      <w:bookmarkEnd w:id="1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10-1) пилотный проект в сфере оказания государственных услуг – проце</w:t>
      </w:r>
      <w:r w:rsidRPr="00A02F46">
        <w:rPr>
          <w:color w:val="000000"/>
          <w:sz w:val="28"/>
          <w:lang w:val="ru-RU"/>
        </w:rPr>
        <w:t>сс по апробации изменения процессов, подходов при оказании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" w:name="z95"/>
      <w:bookmarkEnd w:id="1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</w:t>
      </w:r>
      <w:r w:rsidRPr="00A02F46">
        <w:rPr>
          <w:color w:val="000000"/>
          <w:sz w:val="28"/>
          <w:lang w:val="ru-RU"/>
        </w:rPr>
        <w:t>ества оказания государственных услуг и выработке рекомендаций;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3" w:name="z96"/>
      <w:bookmarkEnd w:id="1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</w:t>
      </w:r>
      <w:r w:rsidRPr="00A02F46">
        <w:rPr>
          <w:color w:val="000000"/>
          <w:sz w:val="28"/>
          <w:lang w:val="ru-RU"/>
        </w:rPr>
        <w:t xml:space="preserve">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</w:t>
      </w:r>
      <w:r w:rsidRPr="00A02F46">
        <w:rPr>
          <w:color w:val="000000"/>
          <w:sz w:val="28"/>
          <w:lang w:val="ru-RU"/>
        </w:rPr>
        <w:t>округов;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4" w:name="z97"/>
      <w:bookmarkEnd w:id="1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</w:t>
      </w:r>
      <w:r w:rsidRPr="00A02F46">
        <w:rPr>
          <w:color w:val="000000"/>
          <w:sz w:val="28"/>
          <w:lang w:val="ru-RU"/>
        </w:rPr>
        <w:t xml:space="preserve">и государственными органами, местными исполнительными органами областей, городов республиканского значения, столицы, районов, городов областного </w:t>
      </w:r>
      <w:r w:rsidRPr="00A02F46">
        <w:rPr>
          <w:color w:val="000000"/>
          <w:sz w:val="28"/>
          <w:lang w:val="ru-RU"/>
        </w:rPr>
        <w:lastRenderedPageBreak/>
        <w:t>значения, акимами районов в городе, городов районного значения, поселков, сел, сельских округов, а также физиче</w:t>
      </w:r>
      <w:r w:rsidRPr="00A02F46">
        <w:rPr>
          <w:color w:val="000000"/>
          <w:sz w:val="28"/>
          <w:lang w:val="ru-RU"/>
        </w:rPr>
        <w:t>скими и юридическими лицами, оказывающими государственные услуги в соответствии с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5" w:name="z98"/>
      <w:bookmarkEnd w:id="1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14) уполномоченный орган по оценке и контролю за качеством оказания государственных услуг – центральный государственный орган, о</w:t>
      </w:r>
      <w:r w:rsidRPr="00A02F46">
        <w:rPr>
          <w:color w:val="000000"/>
          <w:sz w:val="28"/>
          <w:lang w:val="ru-RU"/>
        </w:rPr>
        <w:t>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15"/>
    <w:p w:rsidR="001C49AD" w:rsidRPr="00A02F46" w:rsidRDefault="001C49AD">
      <w:pPr>
        <w:spacing w:after="0"/>
        <w:rPr>
          <w:lang w:val="ru-RU"/>
        </w:rPr>
      </w:pP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15) автоматизация процесса оказания государственной услуги – процедура преобразования административных процессов услугодателя </w:t>
      </w:r>
      <w:r w:rsidRPr="00A02F46">
        <w:rPr>
          <w:color w:val="000000"/>
          <w:sz w:val="28"/>
          <w:lang w:val="ru-RU"/>
        </w:rPr>
        <w:t>для обеспечения оказания государственной услуги в электронной форме;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16)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6" w:name="z10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17) уполномоченны</w:t>
      </w:r>
      <w:r w:rsidRPr="00A02F46">
        <w:rPr>
          <w:color w:val="000000"/>
          <w:sz w:val="28"/>
          <w:lang w:val="ru-RU"/>
        </w:rPr>
        <w:t>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7" w:name="z142"/>
      <w:bookmarkEnd w:id="1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17-1) проактивная услуга – государственная услуга, оказываемая без заяв</w:t>
      </w:r>
      <w:r w:rsidRPr="00A02F46">
        <w:rPr>
          <w:color w:val="000000"/>
          <w:sz w:val="28"/>
          <w:lang w:val="ru-RU"/>
        </w:rPr>
        <w:t>ления услугополучателя по инициативе услугодателя;</w:t>
      </w:r>
    </w:p>
    <w:bookmarkEnd w:id="17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17-2)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8" w:name="z17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17-3) стационарное абонентское устройство –</w:t>
      </w:r>
      <w:r w:rsidRPr="00A02F46">
        <w:rPr>
          <w:color w:val="000000"/>
          <w:sz w:val="28"/>
          <w:lang w:val="ru-RU"/>
        </w:rPr>
        <w:t xml:space="preserve"> средство связи, обеспечивающее передачу или прием на расстоянии заданной абонентом информации при помощи электрических сигналов, передаваемых по проводам, или радиосигналов;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9" w:name="z179"/>
      <w:bookmarkEnd w:id="1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17-4) абонентское устройство сотовой связи – средство связи индивидуального</w:t>
      </w:r>
      <w:r w:rsidRPr="00A02F46">
        <w:rPr>
          <w:color w:val="000000"/>
          <w:sz w:val="28"/>
          <w:lang w:val="ru-RU"/>
        </w:rPr>
        <w:t xml:space="preserve">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</w:t>
      </w:r>
      <w:r w:rsidRPr="00A02F46">
        <w:rPr>
          <w:color w:val="000000"/>
          <w:sz w:val="28"/>
          <w:lang w:val="ru-RU"/>
        </w:rPr>
        <w:t>, работающее в сетях сотовой связи;</w:t>
      </w:r>
    </w:p>
    <w:bookmarkEnd w:id="19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18) исключен Законом РК от 24.05.2018 </w:t>
      </w:r>
      <w:r w:rsidRPr="00A02F46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0" w:name="z10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19) веб-портал "электронного правительства" – </w:t>
      </w:r>
      <w:r w:rsidRPr="00A02F46">
        <w:rPr>
          <w:color w:val="000000"/>
          <w:sz w:val="28"/>
          <w:lang w:val="ru-RU"/>
        </w:rPr>
        <w:t xml:space="preserve">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</w:t>
      </w:r>
      <w:r w:rsidRPr="00A02F46">
        <w:rPr>
          <w:color w:val="000000"/>
          <w:sz w:val="28"/>
          <w:lang w:val="ru-RU"/>
        </w:rPr>
        <w:t>естественных монополий и услугам субъектов квазигосударственного сектора, оказываемым в электронной форме.</w:t>
      </w:r>
    </w:p>
    <w:bookmarkEnd w:id="20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 с изменениями, внесенными законами РК от 23.11.2015 </w:t>
      </w:r>
      <w:r w:rsidRPr="00A02F46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A02F46">
        <w:rPr>
          <w:color w:val="FF0000"/>
          <w:sz w:val="28"/>
          <w:lang w:val="ru-RU"/>
        </w:rPr>
        <w:t xml:space="preserve">я его первого официального опубликования); от 24.11.2015 </w:t>
      </w:r>
      <w:r w:rsidRPr="00A02F46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24.05.2018 </w:t>
      </w:r>
      <w:r w:rsidRPr="00A02F46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A02F46">
        <w:rPr>
          <w:color w:val="FF0000"/>
          <w:sz w:val="28"/>
          <w:lang w:val="ru-RU"/>
        </w:rPr>
        <w:lastRenderedPageBreak/>
        <w:t>пе</w:t>
      </w:r>
      <w:r w:rsidRPr="00A02F46">
        <w:rPr>
          <w:color w:val="FF0000"/>
          <w:sz w:val="28"/>
          <w:lang w:val="ru-RU"/>
        </w:rPr>
        <w:t xml:space="preserve">рвого официального опубликования);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A02F46">
        <w:rPr>
          <w:color w:val="FF0000"/>
          <w:sz w:val="28"/>
          <w:lang w:val="ru-RU"/>
        </w:rPr>
        <w:t>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2. Законодательство Республики Казахстан в сфере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1" w:name="z5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Законодательство Республики Казахстан в сфере оказания государственных услуг основывается на Конституции Республик</w:t>
      </w:r>
      <w:r w:rsidRPr="00A02F46">
        <w:rPr>
          <w:color w:val="000000"/>
          <w:sz w:val="28"/>
          <w:lang w:val="ru-RU"/>
        </w:rPr>
        <w:t>и Казахстан, состоит из настоящего Закона и иных нормативных правовых актов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2" w:name="z6"/>
      <w:bookmarkEnd w:id="2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</w:t>
      </w:r>
      <w:r w:rsidRPr="00A02F46">
        <w:rPr>
          <w:color w:val="000000"/>
          <w:sz w:val="28"/>
          <w:lang w:val="ru-RU"/>
        </w:rPr>
        <w:t>меняются правила международного договора.</w:t>
      </w:r>
    </w:p>
    <w:bookmarkEnd w:id="22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3. Основные принципы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Государственные услуги оказываются на основе следующих основных принципов: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равного доступа услугополучателям без какой-либо дискриминации по мо</w:t>
      </w:r>
      <w:r w:rsidRPr="00A02F46">
        <w:rPr>
          <w:color w:val="000000"/>
          <w:sz w:val="28"/>
          <w:lang w:val="ru-RU"/>
        </w:rPr>
        <w:t>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недопустимости проявлений бюрократизма и волокиты при ок</w:t>
      </w:r>
      <w:r w:rsidRPr="00A02F46">
        <w:rPr>
          <w:color w:val="000000"/>
          <w:sz w:val="28"/>
          <w:lang w:val="ru-RU"/>
        </w:rPr>
        <w:t>азании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подотчетности и прозрачности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качества и доступности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постоянного совершенствования процесса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экономичности и </w:t>
      </w:r>
      <w:r w:rsidRPr="00A02F46">
        <w:rPr>
          <w:color w:val="000000"/>
          <w:sz w:val="28"/>
          <w:lang w:val="ru-RU"/>
        </w:rPr>
        <w:t>эффективности при оказании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4. Права услугополучателей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3" w:name="z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Услугополучатели имеют право:</w:t>
      </w:r>
    </w:p>
    <w:bookmarkEnd w:id="23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получать в доступной форме от услугодателя полную и достоверную информацию о порядке предоставления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4" w:name="z12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обжаловать решения, действия (бездействие) центрального государственного органа, местного испол</w:t>
      </w:r>
      <w:r w:rsidRPr="00A02F46">
        <w:rPr>
          <w:color w:val="000000"/>
          <w:sz w:val="28"/>
          <w:lang w:val="ru-RU"/>
        </w:rPr>
        <w:t>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</w:t>
      </w:r>
      <w:r w:rsidRPr="00A02F46">
        <w:rPr>
          <w:color w:val="000000"/>
          <w:sz w:val="28"/>
          <w:lang w:val="ru-RU"/>
        </w:rPr>
        <w:t>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5" w:name="z134"/>
      <w:bookmarkEnd w:id="2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получать государственную услугу в бумажной и (или) электронной форме в соответствии с законодательство</w:t>
      </w:r>
      <w:r w:rsidRPr="00A02F46">
        <w:rPr>
          <w:color w:val="000000"/>
          <w:sz w:val="28"/>
          <w:lang w:val="ru-RU"/>
        </w:rPr>
        <w:t>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6" w:name="z180"/>
      <w:bookmarkEnd w:id="2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4-1) получать государственные услуги по принципу "одного заявления";</w:t>
      </w:r>
    </w:p>
    <w:bookmarkEnd w:id="26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статьей 15 настоящего Закона;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обращаться в суд с иском о защите нарушенны</w:t>
      </w:r>
      <w:r w:rsidRPr="00A02F46">
        <w:rPr>
          <w:color w:val="000000"/>
          <w:sz w:val="28"/>
          <w:lang w:val="ru-RU"/>
        </w:rPr>
        <w:t>х прав, свобод и законных интересов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7" w:name="z17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</w:t>
      </w:r>
      <w:r w:rsidRPr="00A02F46">
        <w:rPr>
          <w:color w:val="000000"/>
          <w:sz w:val="28"/>
          <w:lang w:val="ru-RU"/>
        </w:rPr>
        <w:t>м, определяющим порядок оказания государственной услуги.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8" w:name="z10"/>
      <w:bookmarkEnd w:id="2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</w:t>
      </w:r>
      <w:r w:rsidRPr="00A02F46">
        <w:rPr>
          <w:color w:val="000000"/>
          <w:sz w:val="28"/>
          <w:lang w:val="ru-RU"/>
        </w:rPr>
        <w:t>конами Республики Казахстан.</w:t>
      </w:r>
    </w:p>
    <w:bookmarkEnd w:id="28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4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03.12.2015 № 433-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</w:t>
      </w:r>
      <w:r w:rsidRPr="00A02F46">
        <w:rPr>
          <w:color w:val="FF0000"/>
          <w:sz w:val="28"/>
          <w:lang w:val="ru-RU"/>
        </w:rPr>
        <w:t xml:space="preserve">ечении десяти календарных дней после дня его первого официального опубликования); от 25.06.2020 </w:t>
      </w:r>
      <w:r w:rsidRPr="00A02F46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</w:t>
      </w:r>
      <w:r w:rsidRPr="00A02F46">
        <w:rPr>
          <w:color w:val="FF0000"/>
          <w:sz w:val="28"/>
          <w:lang w:val="ru-RU"/>
        </w:rPr>
        <w:t>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5. Права и обязанности услугодателей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29" w:name="z1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Услугодатели имеют право:</w:t>
      </w:r>
    </w:p>
    <w:bookmarkEnd w:id="29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получать от центральных государственных органов, местных исполнительных орга</w:t>
      </w:r>
      <w:r w:rsidRPr="00A02F46">
        <w:rPr>
          <w:color w:val="000000"/>
          <w:sz w:val="28"/>
          <w:lang w:val="ru-RU"/>
        </w:rPr>
        <w:t>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</w:t>
      </w:r>
      <w:r w:rsidRPr="00A02F46">
        <w:rPr>
          <w:color w:val="FF0000"/>
          <w:sz w:val="28"/>
          <w:lang w:val="ru-RU"/>
        </w:rPr>
        <w:t xml:space="preserve">2)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0" w:name="z1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Услугодатели обязаны:</w:t>
      </w:r>
    </w:p>
    <w:bookmarkEnd w:id="30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оказывать государственные услуги в соответствии с подзаконн</w:t>
      </w:r>
      <w:r w:rsidRPr="00A02F46">
        <w:rPr>
          <w:color w:val="000000"/>
          <w:sz w:val="28"/>
          <w:lang w:val="ru-RU"/>
        </w:rPr>
        <w:t>ыми нормативными правовыми актами, определяющими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создавать необходимые условия для лиц с ограниченными возможностями при получении ими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предоставлять полную и достоверную инфор</w:t>
      </w:r>
      <w:r w:rsidRPr="00A02F46">
        <w:rPr>
          <w:color w:val="000000"/>
          <w:sz w:val="28"/>
          <w:lang w:val="ru-RU"/>
        </w:rPr>
        <w:t>мацию о порядке оказания государственных услуг услугополучателям в доступной форме;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1" w:name="z12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</w:t>
      </w:r>
      <w:r w:rsidRPr="00A02F46">
        <w:rPr>
          <w:color w:val="000000"/>
          <w:sz w:val="28"/>
          <w:lang w:val="ru-RU"/>
        </w:rPr>
        <w:t xml:space="preserve">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</w:t>
      </w:r>
      <w:r w:rsidRPr="00A02F46">
        <w:rPr>
          <w:color w:val="000000"/>
          <w:sz w:val="28"/>
          <w:lang w:val="ru-RU"/>
        </w:rPr>
        <w:lastRenderedPageBreak/>
        <w:t>посредством интеграции инфор</w:t>
      </w:r>
      <w:r w:rsidRPr="00A02F46">
        <w:rPr>
          <w:color w:val="000000"/>
          <w:sz w:val="28"/>
          <w:lang w:val="ru-RU"/>
        </w:rPr>
        <w:t>мационных систем, в соответствии с законодательством Республики Казахстан;</w:t>
      </w:r>
    </w:p>
    <w:bookmarkEnd w:id="31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</w:t>
      </w:r>
      <w:r w:rsidRPr="00A02F46">
        <w:rPr>
          <w:color w:val="000000"/>
          <w:sz w:val="28"/>
          <w:lang w:val="ru-RU"/>
        </w:rPr>
        <w:t xml:space="preserve"> оказания государственной услуги, установленного подзаконным нормативным правовым актом, определяющим порядок оказания государственной услуги , за исключением государственных услуг, оказываемых в течение одного рабочего дня;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повышать квалификацию </w:t>
      </w:r>
      <w:r w:rsidRPr="00A02F46">
        <w:rPr>
          <w:color w:val="000000"/>
          <w:sz w:val="28"/>
          <w:lang w:val="ru-RU"/>
        </w:rPr>
        <w:t>работников в сфере оказания государственных услуг, а также обучать навыкам общения с лицами с инвалидностью;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2" w:name="z125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рассматривать жалобы услугополучателей и информировать их о результатах рассмотрения в сроки, установленные настоящим Законом;</w:t>
      </w:r>
    </w:p>
    <w:bookmarkEnd w:id="32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</w:t>
      </w:r>
      <w:r w:rsidRPr="00A02F46">
        <w:rPr>
          <w:color w:val="000000"/>
          <w:sz w:val="28"/>
          <w:lang w:val="ru-RU"/>
        </w:rPr>
        <w:t>беспечивать возможность получения информации услугополучателями о стадии исполнения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принимать меры, направленные на восстановление нарушенных прав, свобод и законных интересов услугополучателей;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обеспечивать беспе</w:t>
      </w:r>
      <w:r w:rsidRPr="00A02F46">
        <w:rPr>
          <w:color w:val="000000"/>
          <w:sz w:val="28"/>
          <w:lang w:val="ru-RU"/>
        </w:rPr>
        <w:t>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11) обеспечивать внесение данных в информационную систему мониторинга оказания госуд</w:t>
      </w:r>
      <w:r w:rsidRPr="00A02F46">
        <w:rPr>
          <w:color w:val="000000"/>
          <w:sz w:val="28"/>
          <w:lang w:val="ru-RU"/>
        </w:rPr>
        <w:t>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3" w:name="z13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12) получать письменное согласие или согласие, подтвержденное электронной цифровой подписью, либо согласие посредством а</w:t>
      </w:r>
      <w:r w:rsidRPr="00A02F46">
        <w:rPr>
          <w:color w:val="000000"/>
          <w:sz w:val="28"/>
          <w:lang w:val="ru-RU"/>
        </w:rPr>
        <w:t>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3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02F46">
        <w:rPr>
          <w:color w:val="000000"/>
          <w:sz w:val="28"/>
          <w:lang w:val="ru-RU"/>
        </w:rPr>
        <w:t xml:space="preserve"> 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4" w:name="z18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14) отказывать в</w:t>
      </w:r>
      <w:r w:rsidRPr="00A02F46">
        <w:rPr>
          <w:color w:val="000000"/>
          <w:sz w:val="28"/>
          <w:lang w:val="ru-RU"/>
        </w:rPr>
        <w:t xml:space="preserve"> оказании государственных услуг в случаях и по основаниям, которые установлены законами Республики Казахстан.</w:t>
      </w:r>
    </w:p>
    <w:bookmarkEnd w:id="34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При оказании государственных услуг не допускается истребования от услугополучателей: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документов и сведений, которые могут быть полу</w:t>
      </w:r>
      <w:r w:rsidRPr="00A02F46">
        <w:rPr>
          <w:color w:val="000000"/>
          <w:sz w:val="28"/>
          <w:lang w:val="ru-RU"/>
        </w:rPr>
        <w:t>чены из информационных систем, используемых для оказания государственных услуг, или сервиса цифровых документов;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5" w:name="z12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нотариально засвидетельствованных копий документов, оригиналы которых представлены для сверки услугодателю, Государственной корпорации</w:t>
      </w:r>
      <w:r w:rsidRPr="00A02F46">
        <w:rPr>
          <w:color w:val="000000"/>
          <w:sz w:val="28"/>
          <w:lang w:val="ru-RU"/>
        </w:rPr>
        <w:t>, за исключением случаев, предусмотренных законодательством Республики Казахстан, регулирующим вопросы пенсионного и социального обеспечения.</w:t>
      </w:r>
    </w:p>
    <w:bookmarkEnd w:id="35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02F46">
        <w:rPr>
          <w:color w:val="FF0000"/>
          <w:sz w:val="28"/>
          <w:lang w:val="ru-RU"/>
        </w:rPr>
        <w:t xml:space="preserve"> Сноска. Статья 5 с изменениями, внесенными законами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</w:t>
      </w:r>
      <w:r w:rsidRPr="00A02F46">
        <w:rPr>
          <w:color w:val="FF0000"/>
          <w:sz w:val="28"/>
          <w:lang w:val="ru-RU"/>
        </w:rPr>
        <w:t>16); от 03.12.2015 № 433-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A02F46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</w:t>
      </w:r>
      <w:r w:rsidRPr="00A02F46">
        <w:rPr>
          <w:color w:val="FF0000"/>
          <w:sz w:val="28"/>
          <w:lang w:val="ru-RU"/>
        </w:rPr>
        <w:t xml:space="preserve">ти календарных дней после дня его первого официального опубликования); от 27.06.2022 </w:t>
      </w:r>
      <w:r w:rsidRPr="00A02F46">
        <w:rPr>
          <w:color w:val="000000"/>
          <w:sz w:val="28"/>
          <w:lang w:val="ru-RU"/>
        </w:rPr>
        <w:t>№ 129-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</w:t>
      </w:r>
      <w:r w:rsidRPr="00A02F46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rPr>
          <w:lang w:val="ru-RU"/>
        </w:rPr>
      </w:pPr>
      <w:bookmarkStart w:id="36" w:name="z14"/>
      <w:r w:rsidRPr="00A02F46">
        <w:rPr>
          <w:b/>
          <w:color w:val="000000"/>
          <w:lang w:val="ru-RU"/>
        </w:rPr>
        <w:lastRenderedPageBreak/>
        <w:t xml:space="preserve"> Глава 2. ГОСУДАРСТВЕННОЕ РЕГУЛИРОВАНИЕ</w:t>
      </w:r>
      <w:r w:rsidRPr="00A02F46">
        <w:rPr>
          <w:lang w:val="ru-RU"/>
        </w:rPr>
        <w:br/>
      </w:r>
      <w:r w:rsidRPr="00A02F46">
        <w:rPr>
          <w:b/>
          <w:color w:val="000000"/>
          <w:lang w:val="ru-RU"/>
        </w:rPr>
        <w:t>В СФЕРЕ ОКАЗАНИЯ ГОСУДАРСТВЕННЫХ УСЛУГ</w:t>
      </w:r>
    </w:p>
    <w:bookmarkEnd w:id="36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6. Компетенция Правительства Республики Казахстан в сфере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Правительство Республики Казахстан: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разрабатывает основные направления государственной политики в сфере оказания государственных услуг и организует их осуществление;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2)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</w:t>
      </w:r>
      <w:r w:rsidRPr="00A02F46">
        <w:rPr>
          <w:color w:val="FF0000"/>
          <w:sz w:val="28"/>
          <w:lang w:val="ru-RU"/>
        </w:rPr>
        <w:t>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2-1)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02F46">
        <w:rPr>
          <w:color w:val="000000"/>
          <w:sz w:val="28"/>
          <w:lang w:val="ru-RU"/>
        </w:rPr>
        <w:t xml:space="preserve"> 3) - 9) исключены Законом РК от 29.09.2014 № 239-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выполняет иные функции, возложенные на него Конституцией, настоящим Законом, иными</w:t>
      </w:r>
      <w:r w:rsidRPr="00A02F46">
        <w:rPr>
          <w:color w:val="000000"/>
          <w:sz w:val="28"/>
          <w:lang w:val="ru-RU"/>
        </w:rPr>
        <w:t xml:space="preserve"> законами Республики Казахстан и актами Президента Республики Казахстан.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6 с изменениями, внесенными законами РК от 29.09.2014 </w:t>
      </w:r>
      <w:r w:rsidRPr="00A02F46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A02F46">
        <w:rPr>
          <w:color w:val="FF0000"/>
          <w:sz w:val="28"/>
          <w:lang w:val="ru-RU"/>
        </w:rPr>
        <w:t xml:space="preserve">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7. Компетенция уполномоченного органа по оценке и контролю за качеством</w:t>
      </w:r>
      <w:r w:rsidRPr="00A02F46">
        <w:rPr>
          <w:b/>
          <w:color w:val="000000"/>
          <w:sz w:val="28"/>
          <w:lang w:val="ru-RU"/>
        </w:rPr>
        <w:t xml:space="preserve"> оказания государственных услуг</w:t>
      </w:r>
    </w:p>
    <w:p w:rsidR="001C49AD" w:rsidRPr="00A02F46" w:rsidRDefault="001C49AD">
      <w:pPr>
        <w:spacing w:after="0"/>
        <w:rPr>
          <w:lang w:val="ru-RU"/>
        </w:rPr>
      </w:pP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Уполномоченный орган по оценке и контролю за качеством оказания государственных услуг: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02F46">
        <w:rPr>
          <w:color w:val="000000"/>
          <w:sz w:val="28"/>
          <w:lang w:val="ru-RU"/>
        </w:rPr>
        <w:t xml:space="preserve"> 2) осуществляет государственный контроль за качеством оказания государственных услуг, на основе анализа и мониторинга вырабатывает предложения, направленные на предупреждение нарушений при их оказании и обеспечение прав и законных интересов услугополуча</w:t>
      </w:r>
      <w:r w:rsidRPr="00A02F46">
        <w:rPr>
          <w:color w:val="000000"/>
          <w:sz w:val="28"/>
          <w:lang w:val="ru-RU"/>
        </w:rPr>
        <w:t>телей;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разрабатывает и утверждает правила государственного контроля за качеством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запрашивает информацию о результатах внутреннего контроля за качеством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2F46">
        <w:rPr>
          <w:color w:val="000000"/>
          <w:sz w:val="28"/>
          <w:lang w:val="ru-RU"/>
        </w:rPr>
        <w:t xml:space="preserve"> 5) разрабатывает</w:t>
      </w:r>
      <w:r w:rsidRPr="00A02F46">
        <w:rPr>
          <w:color w:val="000000"/>
          <w:sz w:val="28"/>
          <w:lang w:val="ru-RU"/>
        </w:rPr>
        <w:t xml:space="preserve">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осуществляет формирование, мониторинг реализации и оценку результатов государственного социального заказа по про</w:t>
      </w:r>
      <w:r w:rsidRPr="00A02F46">
        <w:rPr>
          <w:color w:val="000000"/>
          <w:sz w:val="28"/>
          <w:lang w:val="ru-RU"/>
        </w:rPr>
        <w:t>ведению общественного мониторинга качества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исключен Законом РК от 02.11.2015 № 384-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01.01.2016);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оказывает информационную, консультативную, методическую поддержку физическим лицам и</w:t>
      </w:r>
      <w:r w:rsidRPr="00A02F46">
        <w:rPr>
          <w:color w:val="000000"/>
          <w:sz w:val="28"/>
          <w:lang w:val="ru-RU"/>
        </w:rPr>
        <w:t xml:space="preserve"> некоммерческим организациям по проведению общественного мониторинга качества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осуществляет иные функции, предусмотренные настоящим Законом, иными законами Республики Казахстан, актами Президента Республики Казахстан</w:t>
      </w:r>
      <w:r w:rsidRPr="00A02F46">
        <w:rPr>
          <w:color w:val="000000"/>
          <w:sz w:val="28"/>
          <w:lang w:val="ru-RU"/>
        </w:rPr>
        <w:t>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7 с изменениями, внесенными законами РК от 02.11.2015 № 384-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23.11.2015 </w:t>
      </w:r>
      <w:r w:rsidRPr="00A02F46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</w:t>
      </w:r>
      <w:r w:rsidRPr="00A02F46">
        <w:rPr>
          <w:color w:val="FF0000"/>
          <w:sz w:val="28"/>
          <w:lang w:val="ru-RU"/>
        </w:rPr>
        <w:t xml:space="preserve">3.06.2018 </w:t>
      </w:r>
      <w:r w:rsidRPr="00A02F46">
        <w:rPr>
          <w:color w:val="000000"/>
          <w:sz w:val="28"/>
          <w:lang w:val="ru-RU"/>
        </w:rPr>
        <w:t>№ 160-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A02F46">
        <w:rPr>
          <w:color w:val="FF0000"/>
          <w:sz w:val="28"/>
          <w:lang w:val="ru-RU"/>
        </w:rPr>
        <w:t xml:space="preserve">ия); от 04.07.2022 </w:t>
      </w:r>
      <w:r w:rsidRPr="00A02F46">
        <w:rPr>
          <w:color w:val="000000"/>
          <w:sz w:val="28"/>
          <w:lang w:val="ru-RU"/>
        </w:rPr>
        <w:t>№ 134-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8. Компетенция уполномоченного органа в сфере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Уполномоченный орган в</w:t>
      </w:r>
      <w:r w:rsidRPr="00A02F46">
        <w:rPr>
          <w:color w:val="000000"/>
          <w:sz w:val="28"/>
          <w:lang w:val="ru-RU"/>
        </w:rPr>
        <w:t xml:space="preserve"> сфере оказания государственных услуг: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разрабатывает и утверждает правила ведения реестра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7" w:name="z14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2-1) утверждает реестр государ</w:t>
      </w:r>
      <w:r w:rsidRPr="00A02F46">
        <w:rPr>
          <w:color w:val="000000"/>
          <w:sz w:val="28"/>
          <w:lang w:val="ru-RU"/>
        </w:rPr>
        <w:t>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37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осуществ</w:t>
      </w:r>
      <w:r w:rsidRPr="00A02F46">
        <w:rPr>
          <w:color w:val="000000"/>
          <w:sz w:val="28"/>
          <w:lang w:val="ru-RU"/>
        </w:rPr>
        <w:t>ляет разработку и ведение реестра государственных услуг;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4)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осуществляет согласование </w:t>
      </w:r>
      <w:r w:rsidRPr="00A02F46">
        <w:rPr>
          <w:color w:val="000000"/>
          <w:sz w:val="28"/>
          <w:lang w:val="ru-RU"/>
        </w:rPr>
        <w:t>проектов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2F46">
        <w:rPr>
          <w:color w:val="000000"/>
          <w:sz w:val="28"/>
          <w:lang w:val="ru-RU"/>
        </w:rPr>
        <w:t xml:space="preserve"> 6) проводит мониторинг деятельности центральных государственных органов по разработке подзаконных нормативных правовых актов, определяющих порядок о</w:t>
      </w:r>
      <w:r w:rsidRPr="00A02F46">
        <w:rPr>
          <w:color w:val="000000"/>
          <w:sz w:val="28"/>
          <w:lang w:val="ru-RU"/>
        </w:rPr>
        <w:t>казания государственных услуг;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7)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разрабатывает и утверждает порядок формирования, срок</w:t>
      </w:r>
      <w:r w:rsidRPr="00A02F46">
        <w:rPr>
          <w:color w:val="000000"/>
          <w:sz w:val="28"/>
          <w:lang w:val="ru-RU"/>
        </w:rPr>
        <w:t>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</w:t>
      </w:r>
      <w:r w:rsidRPr="00A02F46">
        <w:rPr>
          <w:color w:val="000000"/>
          <w:sz w:val="28"/>
          <w:lang w:val="ru-RU"/>
        </w:rPr>
        <w:t>начения, поселков, сел, сельских округов по вопросам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8" w:name="z17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</w:t>
      </w:r>
      <w:r w:rsidRPr="00A02F46">
        <w:rPr>
          <w:color w:val="000000"/>
          <w:sz w:val="28"/>
          <w:lang w:val="ru-RU"/>
        </w:rPr>
        <w:t>енных услуг по согласованию с уполномоченным органом в сфере защиты персональных данных;</w:t>
      </w:r>
    </w:p>
    <w:bookmarkEnd w:id="38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осуществ</w:t>
      </w:r>
      <w:r w:rsidRPr="00A02F46">
        <w:rPr>
          <w:color w:val="000000"/>
          <w:sz w:val="28"/>
          <w:lang w:val="ru-RU"/>
        </w:rPr>
        <w:t>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8 с изменениями, внесенными законами РК от 29.09.2014 </w:t>
      </w:r>
      <w:r w:rsidRPr="00A02F46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</w:t>
      </w:r>
      <w:r w:rsidRPr="00A02F46">
        <w:rPr>
          <w:color w:val="FF0000"/>
          <w:sz w:val="28"/>
          <w:lang w:val="ru-RU"/>
        </w:rPr>
        <w:t xml:space="preserve">водится в действие по истечении десяти календарных дней после дня его первого официального опубликования);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A02F46">
        <w:rPr>
          <w:color w:val="000000"/>
          <w:sz w:val="28"/>
          <w:lang w:val="ru-RU"/>
        </w:rPr>
        <w:t>№ 3</w:t>
      </w:r>
      <w:r w:rsidRPr="00A02F46">
        <w:rPr>
          <w:color w:val="000000"/>
          <w:sz w:val="28"/>
          <w:lang w:val="ru-RU"/>
        </w:rPr>
        <w:t>47-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 xml:space="preserve">Статья </w:t>
      </w:r>
      <w:r w:rsidRPr="00A02F46">
        <w:rPr>
          <w:b/>
          <w:color w:val="000000"/>
          <w:sz w:val="28"/>
          <w:lang w:val="ru-RU"/>
        </w:rPr>
        <w:t>9. Компетенция уполномоченного органа в сфере информатизации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Уполномоченный орган в сфере информатизации: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исключе</w:t>
      </w:r>
      <w:r w:rsidRPr="00A02F46">
        <w:rPr>
          <w:color w:val="000000"/>
          <w:sz w:val="28"/>
          <w:lang w:val="ru-RU"/>
        </w:rPr>
        <w:t>н Законом РК от 17.11.2015 № 408-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01.03.2016);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исключен Законом РК от 17.11.2015 № 408-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01.03.2016);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исключен Законом РК от 17.11.2015 № 408-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01.03.2016);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</w:t>
      </w:r>
      <w:r w:rsidRPr="00A02F46">
        <w:rPr>
          <w:color w:val="000000"/>
          <w:sz w:val="28"/>
          <w:lang w:val="ru-RU"/>
        </w:rPr>
        <w:t xml:space="preserve"> исключен Законом РК от 17.11.2015 № 408-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01.03.2016);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исключен Законом РК от 17.11.2015 № 408-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 xml:space="preserve"> (вводится в действие с 01.03.2016);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7)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</w:t>
      </w:r>
      <w:r w:rsidRPr="00A02F46">
        <w:rPr>
          <w:color w:val="FF0000"/>
          <w:sz w:val="28"/>
          <w:lang w:val="ru-RU"/>
        </w:rPr>
        <w:t>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организует и координирует работу Единого контакт-центра;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8-1)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</w:t>
      </w:r>
      <w:r w:rsidRPr="00A02F46">
        <w:rPr>
          <w:color w:val="FF0000"/>
          <w:sz w:val="28"/>
          <w:lang w:val="ru-RU"/>
        </w:rPr>
        <w:t>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утверждает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</w:t>
      </w:r>
      <w:r w:rsidRPr="00A02F46">
        <w:rPr>
          <w:color w:val="000000"/>
          <w:sz w:val="28"/>
          <w:lang w:val="ru-RU"/>
        </w:rPr>
        <w:t>нского значения, столицы, а также услугодателями;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10)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11) осуществляет согласование проект</w:t>
      </w:r>
      <w:r w:rsidRPr="00A02F46">
        <w:rPr>
          <w:color w:val="000000"/>
          <w:sz w:val="28"/>
          <w:lang w:val="ru-RU"/>
        </w:rPr>
        <w:t>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12) разрабатывает предложения по совершенствованию подзаконных нормативных правовых ак</w:t>
      </w:r>
      <w:r w:rsidRPr="00A02F46">
        <w:rPr>
          <w:color w:val="000000"/>
          <w:sz w:val="28"/>
          <w:lang w:val="ru-RU"/>
        </w:rPr>
        <w:t>тов, определяющих порядок оказания государственных услуг, оказываемых в электронной форме;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12-1) осуществляет проверку деятельности Государственной корпорации в пределах компетенции;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12-2) вправе получать от государственных органов и организаци</w:t>
      </w:r>
      <w:r w:rsidRPr="00A02F46">
        <w:rPr>
          <w:color w:val="000000"/>
          <w:sz w:val="28"/>
          <w:lang w:val="ru-RU"/>
        </w:rPr>
        <w:t>й сведения о деятельности Государственной корпорации;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39" w:name="z14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12-3) координирует деятельность центральных государственных органов, местных исполнительных органов по реинжинирингу оказания государственных услуг в соответствии с правилами цифровой трансформаци</w:t>
      </w:r>
      <w:r w:rsidRPr="00A02F46">
        <w:rPr>
          <w:color w:val="000000"/>
          <w:sz w:val="28"/>
          <w:lang w:val="ru-RU"/>
        </w:rPr>
        <w:t>и государственного управления, утвержденными Правительством Республики Казахстан (далее – правила цифровой трансформации государственного управления);</w:t>
      </w:r>
    </w:p>
    <w:bookmarkEnd w:id="39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13)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A02F46">
        <w:rPr>
          <w:color w:val="FF0000"/>
          <w:sz w:val="28"/>
          <w:lang w:val="ru-RU"/>
        </w:rPr>
        <w:t>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0" w:name="z14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13-1) утверждает порядок оказания проактивных услуг;</w:t>
      </w:r>
    </w:p>
    <w:bookmarkEnd w:id="40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2F46">
        <w:rPr>
          <w:color w:val="000000"/>
          <w:sz w:val="28"/>
          <w:lang w:val="ru-RU"/>
        </w:rPr>
        <w:t xml:space="preserve"> 14) осуществляет иные полномочия, предусмотренные настоящим Законом, иными законами Республики Казахстан, актами Президента </w:t>
      </w:r>
      <w:r w:rsidRPr="00A02F46">
        <w:rPr>
          <w:color w:val="000000"/>
          <w:sz w:val="28"/>
          <w:lang w:val="ru-RU"/>
        </w:rPr>
        <w:t>Республики Казахстан и Правительства Республики Казахстан.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9 с изменениями, внесенными законами РК от 29.09.2014 </w:t>
      </w:r>
      <w:r w:rsidRPr="00A02F46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</w:t>
      </w:r>
      <w:r w:rsidRPr="00A02F46">
        <w:rPr>
          <w:color w:val="FF0000"/>
          <w:sz w:val="28"/>
          <w:lang w:val="ru-RU"/>
        </w:rPr>
        <w:t xml:space="preserve">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</w:t>
      </w:r>
      <w:r w:rsidRPr="00A02F46">
        <w:rPr>
          <w:color w:val="FF0000"/>
          <w:sz w:val="28"/>
          <w:lang w:val="ru-RU"/>
        </w:rPr>
        <w:t xml:space="preserve">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 xml:space="preserve">Статья 9-1. Компетенция уполномоченного органа, определяемого Правительством Республики Казахстан из числа центральных государственных </w:t>
      </w:r>
      <w:r w:rsidRPr="00A02F46">
        <w:rPr>
          <w:b/>
          <w:color w:val="000000"/>
          <w:sz w:val="28"/>
          <w:lang w:val="ru-RU"/>
        </w:rPr>
        <w:t>органов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Уполномоченный орган: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разрабатывает и утверждает правила деятельности Государственной корпорации;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2)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A02F46">
        <w:rPr>
          <w:color w:val="FF0000"/>
          <w:sz w:val="28"/>
          <w:lang w:val="ru-RU"/>
        </w:rPr>
        <w:t>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осуществляет организацию и контроль за деятельностью Государственной корпорации;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координирует деятельность Государственной корпорации и ее взаимодействие с услугодателями;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5)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осуществляет согласование проектов подзаконных нормативных правовых актов, определяю</w:t>
      </w:r>
      <w:r w:rsidRPr="00A02F46">
        <w:rPr>
          <w:color w:val="000000"/>
          <w:sz w:val="28"/>
          <w:lang w:val="ru-RU"/>
        </w:rPr>
        <w:t>щих порядок оказания государственных услуг через Государственную корпорацию;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</w:t>
      </w:r>
      <w:r w:rsidRPr="00A02F46">
        <w:rPr>
          <w:color w:val="000000"/>
          <w:sz w:val="28"/>
          <w:lang w:val="ru-RU"/>
        </w:rPr>
        <w:t>ную корпорацию;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определяет порядок ценообразования на услуги, оказываемые Государственной корпорацией.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Глава 2 дополнена статьей 9-1 в соответствии с Законом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с изменениями,</w:t>
      </w:r>
      <w:r w:rsidRPr="00A02F46">
        <w:rPr>
          <w:color w:val="FF0000"/>
          <w:sz w:val="28"/>
          <w:lang w:val="ru-RU"/>
        </w:rPr>
        <w:t xml:space="preserve"> внесенными законами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</w:t>
      </w:r>
      <w:r w:rsidRPr="00A02F46">
        <w:rPr>
          <w:color w:val="FF0000"/>
          <w:sz w:val="28"/>
          <w:lang w:val="ru-RU"/>
        </w:rPr>
        <w:lastRenderedPageBreak/>
        <w:t>десяти календарных дней после дня его перв</w:t>
      </w:r>
      <w:r w:rsidRPr="00A02F46">
        <w:rPr>
          <w:color w:val="FF0000"/>
          <w:sz w:val="28"/>
          <w:lang w:val="ru-RU"/>
        </w:rPr>
        <w:t>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10. Компетенция центральных государственных органов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Центральные государственные органы: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разрабатывают и утверждают подзаконные нормативные правовые акты, определяющие порядок оказания государственных </w:t>
      </w:r>
      <w:r w:rsidRPr="00A02F46">
        <w:rPr>
          <w:color w:val="000000"/>
          <w:sz w:val="28"/>
          <w:lang w:val="ru-RU"/>
        </w:rPr>
        <w:t>услуг;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2)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обеспечивают повышение качества, доступность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02F46">
        <w:rPr>
          <w:color w:val="000000"/>
          <w:sz w:val="28"/>
          <w:lang w:val="ru-RU"/>
        </w:rPr>
        <w:t xml:space="preserve"> 4) обеспечивают доступность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обеспечивают информированность услугополучателей в доступной форме о порядке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рас</w:t>
      </w:r>
      <w:r w:rsidRPr="00A02F46">
        <w:rPr>
          <w:color w:val="000000"/>
          <w:sz w:val="28"/>
          <w:lang w:val="ru-RU"/>
        </w:rPr>
        <w:t>сматривают обращения услугополучателей по вопросам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принимают меры, направленные на восстановление нарушенных прав, свобод и законных интересов услугополучателей;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обеспечивают повышение квалификации работник</w:t>
      </w:r>
      <w:r w:rsidRPr="00A02F46">
        <w:rPr>
          <w:color w:val="000000"/>
          <w:sz w:val="28"/>
          <w:lang w:val="ru-RU"/>
        </w:rPr>
        <w:t>ов в сфере оказания государственных услуг, общения с лицами с инвалидностью;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1" w:name="z12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2" w:name="z147"/>
      <w:bookmarkEnd w:id="4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9-1) после внесения в реестр</w:t>
      </w:r>
      <w:r w:rsidRPr="00A02F46">
        <w:rPr>
          <w:color w:val="000000"/>
          <w:sz w:val="28"/>
          <w:lang w:val="ru-RU"/>
        </w:rPr>
        <w:t xml:space="preserve">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3" w:name="z127"/>
      <w:bookmarkEnd w:id="4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обеспечивают </w:t>
      </w:r>
      <w:r w:rsidRPr="00A02F46">
        <w:rPr>
          <w:color w:val="000000"/>
          <w:sz w:val="28"/>
          <w:lang w:val="ru-RU"/>
        </w:rPr>
        <w:t>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</w:t>
      </w:r>
      <w:r w:rsidRPr="00A02F46">
        <w:rPr>
          <w:color w:val="000000"/>
          <w:sz w:val="28"/>
          <w:lang w:val="ru-RU"/>
        </w:rPr>
        <w:t>сударственных услуг в порядке и сроки, установленные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4" w:name="z137"/>
      <w:bookmarkEnd w:id="4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</w:t>
      </w:r>
      <w:r w:rsidRPr="00A02F46">
        <w:rPr>
          <w:color w:val="000000"/>
          <w:sz w:val="28"/>
          <w:lang w:val="ru-RU"/>
        </w:rPr>
        <w:t>ваемых в электронной форме, в порядке и сроки, установленные законодательством Республики Казахстан;</w:t>
      </w:r>
    </w:p>
    <w:bookmarkEnd w:id="44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12) предоставляют доступ Государственной корпорации к информационным системам, содержащим необходимые для оказания государственных услуг </w:t>
      </w:r>
      <w:r w:rsidRPr="00A02F46">
        <w:rPr>
          <w:color w:val="000000"/>
          <w:sz w:val="28"/>
          <w:lang w:val="ru-RU"/>
        </w:rPr>
        <w:lastRenderedPageBreak/>
        <w:t>сведения, ес</w:t>
      </w:r>
      <w:r w:rsidRPr="00A02F46">
        <w:rPr>
          <w:color w:val="000000"/>
          <w:sz w:val="28"/>
          <w:lang w:val="ru-RU"/>
        </w:rPr>
        <w:t>ли иное не предусмотрено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13) предоставляют информацию о порядке оказания государственных услуг в Единый контакт-центр;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5" w:name="z18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13-1) координируют деятельность своих территориальных подразделений, а также местных </w:t>
      </w:r>
      <w:r w:rsidRPr="00A02F46">
        <w:rPr>
          <w:color w:val="000000"/>
          <w:sz w:val="28"/>
          <w:lang w:val="ru-RU"/>
        </w:rPr>
        <w:t>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</w:t>
      </w:r>
      <w:r w:rsidRPr="00A02F46">
        <w:rPr>
          <w:color w:val="000000"/>
          <w:sz w:val="28"/>
          <w:lang w:val="ru-RU"/>
        </w:rPr>
        <w:t>улирующего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6" w:name="z128"/>
      <w:bookmarkEnd w:id="4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6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15) обеспечивают соблюдение услугодателями подзаконных норм</w:t>
      </w:r>
      <w:r w:rsidRPr="00A02F46">
        <w:rPr>
          <w:color w:val="000000"/>
          <w:sz w:val="28"/>
          <w:lang w:val="ru-RU"/>
        </w:rPr>
        <w:t>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</w:t>
      </w:r>
      <w:r w:rsidRPr="00A02F46">
        <w:rPr>
          <w:color w:val="000000"/>
          <w:sz w:val="28"/>
          <w:lang w:val="ru-RU"/>
        </w:rPr>
        <w:t>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10 с изменениями, внесенными законами РК от 29.09.2014 </w:t>
      </w:r>
      <w:r w:rsidRPr="00A02F46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</w:t>
      </w:r>
      <w:r w:rsidRPr="00A02F46">
        <w:rPr>
          <w:color w:val="FF0000"/>
          <w:sz w:val="28"/>
          <w:lang w:val="ru-RU"/>
        </w:rPr>
        <w:t>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03.12.2015 № 433-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</w:t>
      </w:r>
      <w:r w:rsidRPr="00A02F46">
        <w:rPr>
          <w:color w:val="FF0000"/>
          <w:sz w:val="28"/>
          <w:lang w:val="ru-RU"/>
        </w:rPr>
        <w:t xml:space="preserve">27.06.2022 </w:t>
      </w:r>
      <w:r w:rsidRPr="00A02F46">
        <w:rPr>
          <w:color w:val="000000"/>
          <w:sz w:val="28"/>
          <w:lang w:val="ru-RU"/>
        </w:rPr>
        <w:t>№ 129-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</w:t>
      </w:r>
      <w:r w:rsidRPr="00A02F46">
        <w:rPr>
          <w:color w:val="FF0000"/>
          <w:sz w:val="28"/>
          <w:lang w:val="ru-RU"/>
        </w:rPr>
        <w:t>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Местные исп</w:t>
      </w:r>
      <w:r w:rsidRPr="00A02F46">
        <w:rPr>
          <w:color w:val="000000"/>
          <w:sz w:val="28"/>
          <w:lang w:val="ru-RU"/>
        </w:rPr>
        <w:t>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обеспечивают повышение качества, доступность </w:t>
      </w:r>
      <w:r w:rsidRPr="00A02F46">
        <w:rPr>
          <w:color w:val="000000"/>
          <w:sz w:val="28"/>
          <w:lang w:val="ru-RU"/>
        </w:rPr>
        <w:t>оказания государственных услуг на территории соответствующей административно-территориальной единицы;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обеспечивают доступность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2F46">
        <w:rPr>
          <w:color w:val="000000"/>
          <w:sz w:val="28"/>
          <w:lang w:val="ru-RU"/>
        </w:rPr>
        <w:t xml:space="preserve"> 3) обеспечивают инфор</w:t>
      </w:r>
      <w:r w:rsidRPr="00A02F46">
        <w:rPr>
          <w:color w:val="000000"/>
          <w:sz w:val="28"/>
          <w:lang w:val="ru-RU"/>
        </w:rPr>
        <w:t>мированность услугополучателей в доступной форме о порядке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рассматривают обращения услугополучателей по вопросам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принимают меры, направленные на восстановление нарушенных пра</w:t>
      </w:r>
      <w:r w:rsidRPr="00A02F46">
        <w:rPr>
          <w:color w:val="000000"/>
          <w:sz w:val="28"/>
          <w:lang w:val="ru-RU"/>
        </w:rPr>
        <w:t>в, свобод и законных интересов услугополучателей;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обеспечивают повышение квалификации работников в сфере оказания государственных услуг, общения с лицами с инвалидностью;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7" w:name="z12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осуществляют реинжиниринг оказания государственных услуг в соответс</w:t>
      </w:r>
      <w:r w:rsidRPr="00A02F46">
        <w:rPr>
          <w:color w:val="000000"/>
          <w:sz w:val="28"/>
          <w:lang w:val="ru-RU"/>
        </w:rPr>
        <w:t>твии с правилами цифровой трансформации государственного управления;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8" w:name="z130"/>
      <w:bookmarkEnd w:id="4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</w:t>
      </w:r>
      <w:r w:rsidRPr="00A02F46">
        <w:rPr>
          <w:color w:val="000000"/>
          <w:sz w:val="28"/>
          <w:lang w:val="ru-RU"/>
        </w:rPr>
        <w:t>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49" w:name="z138"/>
      <w:bookmarkEnd w:id="4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9) обеспечивают предоставление информации в уполномоченный орган в</w:t>
      </w:r>
      <w:r w:rsidRPr="00A02F46">
        <w:rPr>
          <w:color w:val="000000"/>
          <w:sz w:val="28"/>
          <w:lang w:val="ru-RU"/>
        </w:rPr>
        <w:t xml:space="preserve">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49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10) предоставляют доступ Государственной корпорации к инфор</w:t>
      </w:r>
      <w:r w:rsidRPr="00A02F46">
        <w:rPr>
          <w:color w:val="000000"/>
          <w:sz w:val="28"/>
          <w:lang w:val="ru-RU"/>
        </w:rPr>
        <w:t>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11) предоставляют информацию о порядке оказания государственных услуг в Единый контакт-центр;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02F46">
        <w:rPr>
          <w:color w:val="000000"/>
          <w:sz w:val="28"/>
          <w:lang w:val="ru-RU"/>
        </w:rPr>
        <w:t xml:space="preserve">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13) обеспечивают соблюдение услугодателями подзаконных нормативных правовых актов, определяющих порядок оказани</w:t>
      </w:r>
      <w:r w:rsidRPr="00A02F46">
        <w:rPr>
          <w:color w:val="000000"/>
          <w:sz w:val="28"/>
          <w:lang w:val="ru-RU"/>
        </w:rPr>
        <w:t>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0" w:name="z13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bookmarkEnd w:id="50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11 с изменениями, внесенными законами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</w:t>
      </w:r>
      <w:r w:rsidRPr="00A02F46">
        <w:rPr>
          <w:color w:val="000000"/>
          <w:sz w:val="28"/>
          <w:lang w:val="ru-RU"/>
        </w:rPr>
        <w:t>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03.12.2015 № 433-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</w:t>
      </w:r>
      <w:r w:rsidRPr="00A02F46">
        <w:rPr>
          <w:color w:val="FF0000"/>
          <w:sz w:val="28"/>
          <w:lang w:val="ru-RU"/>
        </w:rPr>
        <w:t xml:space="preserve">ьного опубликования); от 27.06.2022 </w:t>
      </w:r>
      <w:r w:rsidRPr="00A02F46">
        <w:rPr>
          <w:color w:val="000000"/>
          <w:sz w:val="28"/>
          <w:lang w:val="ru-RU"/>
        </w:rPr>
        <w:t>№ 129-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A02F46">
        <w:rPr>
          <w:color w:val="FF0000"/>
          <w:sz w:val="28"/>
          <w:lang w:val="ru-RU"/>
        </w:rPr>
        <w:lastRenderedPageBreak/>
        <w:t>перво</w:t>
      </w:r>
      <w:r w:rsidRPr="00A02F46">
        <w:rPr>
          <w:color w:val="FF0000"/>
          <w:sz w:val="28"/>
          <w:lang w:val="ru-RU"/>
        </w:rPr>
        <w:t>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11-1. Организация деятельности Государственной корпорации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1" w:name="z10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</w:t>
      </w:r>
      <w:r w:rsidRPr="00A02F46">
        <w:rPr>
          <w:color w:val="000000"/>
          <w:sz w:val="28"/>
          <w:lang w:val="ru-RU"/>
        </w:rPr>
        <w:t>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лиц, технического обследования зданий, сооружений и (или) их составляющих, государственной регис</w:t>
      </w:r>
      <w:r w:rsidRPr="00A02F46">
        <w:rPr>
          <w:color w:val="000000"/>
          <w:sz w:val="28"/>
          <w:lang w:val="ru-RU"/>
        </w:rPr>
        <w:t>трации прав на недвижимое имущество, ведения государственного земельного кадастра, пенсионного и социального обеспечения, государственной регистрации юридических лиц, являющихся коммерческими организациями, и учетной регистрации их филиалов и представитель</w:t>
      </w:r>
      <w:r w:rsidRPr="00A02F46">
        <w:rPr>
          <w:color w:val="000000"/>
          <w:sz w:val="28"/>
          <w:lang w:val="ru-RU"/>
        </w:rPr>
        <w:t>ств.</w:t>
      </w:r>
    </w:p>
    <w:bookmarkEnd w:id="51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Иным лицам запрещается осуществление деятельности единого провайдера.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2" w:name="z11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Государственная корпорация создается в форме акционерного общества, является некоммерческой организацией.</w:t>
      </w:r>
    </w:p>
    <w:bookmarkEnd w:id="52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Государственная корпорация имеет свои филиалы.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3" w:name="z11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</w:t>
      </w:r>
      <w:r w:rsidRPr="00A02F46">
        <w:rPr>
          <w:color w:val="000000"/>
          <w:sz w:val="28"/>
          <w:lang w:val="ru-RU"/>
        </w:rPr>
        <w:t>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4" w:name="z112"/>
      <w:bookmarkEnd w:id="5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</w:t>
      </w:r>
      <w:r w:rsidRPr="00A02F46">
        <w:rPr>
          <w:color w:val="000000"/>
          <w:sz w:val="28"/>
          <w:lang w:val="ru-RU"/>
        </w:rPr>
        <w:t>4. Государственная корпорация:</w:t>
      </w:r>
    </w:p>
    <w:bookmarkEnd w:id="54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обеспечивает повышение качества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обеспечивает соблюдение подзаконных нормативных правовых актов, определяющих порядок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обеспечивает инфо</w:t>
      </w:r>
      <w:r w:rsidRPr="00A02F46">
        <w:rPr>
          <w:color w:val="000000"/>
          <w:sz w:val="28"/>
          <w:lang w:val="ru-RU"/>
        </w:rPr>
        <w:t>рмированность услугополучателей о порядке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5" w:name="z14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3-1) работники Государственной корпорации, имеющие доступ к персональным данным граждан, а также участвующие в процессе оказания государственных услуг, подлежат проверке в поря</w:t>
      </w:r>
      <w:r w:rsidRPr="00A02F46">
        <w:rPr>
          <w:color w:val="000000"/>
          <w:sz w:val="28"/>
          <w:lang w:val="ru-RU"/>
        </w:rPr>
        <w:t>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55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рассматривает обращения услугополучателей по вопросам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обеспечивает</w:t>
      </w:r>
      <w:r w:rsidRPr="00A02F46">
        <w:rPr>
          <w:color w:val="000000"/>
          <w:sz w:val="28"/>
          <w:lang w:val="ru-RU"/>
        </w:rPr>
        <w:t xml:space="preserve"> повышение квалификации работников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6" w:name="z14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6-1) предоста</w:t>
      </w:r>
      <w:r w:rsidRPr="00A02F46">
        <w:rPr>
          <w:color w:val="000000"/>
          <w:sz w:val="28"/>
          <w:lang w:val="ru-RU"/>
        </w:rPr>
        <w:t xml:space="preserve">вляет уполномоченному органу по оценке и контролю за качеством оказания государственных услуг информацию по государственным </w:t>
      </w:r>
      <w:r w:rsidRPr="00A02F46">
        <w:rPr>
          <w:color w:val="000000"/>
          <w:sz w:val="28"/>
          <w:lang w:val="ru-RU"/>
        </w:rPr>
        <w:lastRenderedPageBreak/>
        <w:t>услугам, оказываемым через Государственную корпорацию, для проведения оценки качества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7" w:name="z173"/>
      <w:bookmarkEnd w:id="5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6-2) осу</w:t>
      </w:r>
      <w:r w:rsidRPr="00A02F46">
        <w:rPr>
          <w:color w:val="000000"/>
          <w:sz w:val="28"/>
          <w:lang w:val="ru-RU"/>
        </w:rPr>
        <w:t>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58" w:name="z174"/>
      <w:bookmarkEnd w:id="5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6-3) осуществляет ведение базы биометрических данных физических лиц для их биометрической аутентификаци</w:t>
      </w:r>
      <w:r w:rsidRPr="00A02F46">
        <w:rPr>
          <w:color w:val="000000"/>
          <w:sz w:val="28"/>
          <w:lang w:val="ru-RU"/>
        </w:rPr>
        <w:t>и при оказании государственных услуг;</w:t>
      </w:r>
    </w:p>
    <w:bookmarkEnd w:id="58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Глава 2 дополнен</w:t>
      </w:r>
      <w:r w:rsidRPr="00A02F46">
        <w:rPr>
          <w:color w:val="FF0000"/>
          <w:sz w:val="28"/>
          <w:lang w:val="ru-RU"/>
        </w:rPr>
        <w:t xml:space="preserve">а статьей 11-1 в соответствии с Законом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с изменениями, внесенными законами РК от 24.05.2018 </w:t>
      </w:r>
      <w:r w:rsidRPr="00A02F46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</w:t>
      </w:r>
      <w:r w:rsidRPr="00A02F46">
        <w:rPr>
          <w:color w:val="FF0000"/>
          <w:sz w:val="28"/>
          <w:lang w:val="ru-RU"/>
        </w:rPr>
        <w:t xml:space="preserve">публикования); от 02.04.2019 </w:t>
      </w:r>
      <w:r w:rsidRPr="00A02F46">
        <w:rPr>
          <w:color w:val="000000"/>
          <w:sz w:val="28"/>
          <w:lang w:val="ru-RU"/>
        </w:rPr>
        <w:t>№ 241-</w:t>
      </w:r>
      <w:r>
        <w:rPr>
          <w:color w:val="000000"/>
          <w:sz w:val="28"/>
        </w:rPr>
        <w:t>V</w:t>
      </w:r>
      <w:r w:rsidRPr="00A02F46">
        <w:rPr>
          <w:color w:val="000000"/>
          <w:sz w:val="28"/>
          <w:lang w:val="ru-RU"/>
        </w:rPr>
        <w:t>І</w:t>
      </w:r>
      <w:r w:rsidRPr="00A02F46">
        <w:rPr>
          <w:color w:val="FF0000"/>
          <w:sz w:val="28"/>
          <w:lang w:val="ru-RU"/>
        </w:rPr>
        <w:t xml:space="preserve"> (вводится в действие с 01.07.2019);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A02F46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rPr>
          <w:lang w:val="ru-RU"/>
        </w:rPr>
      </w:pPr>
      <w:bookmarkStart w:id="59" w:name="z21"/>
      <w:r w:rsidRPr="00A02F46">
        <w:rPr>
          <w:b/>
          <w:color w:val="000000"/>
          <w:lang w:val="ru-RU"/>
        </w:rPr>
        <w:t xml:space="preserve"> Глава 3. РЕЕСТР, ПОДЗАКОННЫЙ НОРМАТИВНЫЙ ПРАВОВОЙ АКТ, ОПРЕДЕЛЯЮЩИЙ ПОРЯДОК ОКАЗАНИЯ ГОСУДАРСТВЕННЫХ УСЛУГ</w:t>
      </w:r>
    </w:p>
    <w:bookmarkEnd w:id="59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Заголовок главы 3 с из</w:t>
      </w:r>
      <w:r w:rsidRPr="00A02F46">
        <w:rPr>
          <w:color w:val="FF0000"/>
          <w:sz w:val="28"/>
          <w:lang w:val="ru-RU"/>
        </w:rPr>
        <w:t>менением, внесенным Законом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12. Реестр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0" w:name="z2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Государственные услуги подлежат включению в </w:t>
      </w:r>
      <w:r w:rsidRPr="00A02F46">
        <w:rPr>
          <w:color w:val="000000"/>
          <w:sz w:val="28"/>
          <w:lang w:val="ru-RU"/>
        </w:rPr>
        <w:t>реестр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1" w:name="z24"/>
      <w:bookmarkEnd w:id="6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bookmarkEnd w:id="61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12 с изменением, внесенным Законом РК от 25.11.2019</w:t>
      </w:r>
      <w:r w:rsidRPr="00A02F46">
        <w:rPr>
          <w:color w:val="FF0000"/>
          <w:sz w:val="28"/>
          <w:lang w:val="ru-RU"/>
        </w:rPr>
        <w:t xml:space="preserve">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13. Общие требования к разработке и утверждению подзаконного нормативного правового акта, определяющего порядок оказания государс</w:t>
      </w:r>
      <w:r w:rsidRPr="00A02F46">
        <w:rPr>
          <w:b/>
          <w:color w:val="000000"/>
          <w:sz w:val="28"/>
          <w:lang w:val="ru-RU"/>
        </w:rPr>
        <w:t>твенной услуги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Заголовок статьи 13 с изменением, внесенным Законом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2" w:name="z2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Для обеспечения единых требова</w:t>
      </w:r>
      <w:r w:rsidRPr="00A02F46">
        <w:rPr>
          <w:color w:val="000000"/>
          <w:sz w:val="28"/>
          <w:lang w:val="ru-RU"/>
        </w:rPr>
        <w:t xml:space="preserve">ний к качеству оказания государственных услуг центральными государственными органами разрабатываются и </w:t>
      </w:r>
      <w:r w:rsidRPr="00A02F46">
        <w:rPr>
          <w:color w:val="000000"/>
          <w:sz w:val="28"/>
          <w:lang w:val="ru-RU"/>
        </w:rPr>
        <w:lastRenderedPageBreak/>
        <w:t>утверждаются подзаконные нормативные правовые акты, определяющие порядок оказания государственных услуг, в том числе для государственных услуг, оказываем</w:t>
      </w:r>
      <w:r w:rsidRPr="00A02F46">
        <w:rPr>
          <w:color w:val="000000"/>
          <w:sz w:val="28"/>
          <w:lang w:val="ru-RU"/>
        </w:rPr>
        <w:t>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3" w:name="z151"/>
      <w:bookmarkEnd w:id="6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"О правовых актах".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4" w:name="z27"/>
      <w:bookmarkEnd w:id="63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Проект подзаконного нормативно</w:t>
      </w:r>
      <w:r w:rsidRPr="00A02F46">
        <w:rPr>
          <w:color w:val="000000"/>
          <w:sz w:val="28"/>
          <w:lang w:val="ru-RU"/>
        </w:rPr>
        <w:t>го правового акта, определяющего порядок оказания государственной услуги, подлежит публичному обсуждению в порядке, определяемом статьей 15 настоящего Закона.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5" w:name="z28"/>
      <w:bookmarkEnd w:id="6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Принятие, изменение, дополнение и отмена подзаконных нормативных правовых актов, определ</w:t>
      </w:r>
      <w:r w:rsidRPr="00A02F46">
        <w:rPr>
          <w:color w:val="000000"/>
          <w:sz w:val="28"/>
          <w:lang w:val="ru-RU"/>
        </w:rPr>
        <w:t>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</w:t>
      </w:r>
      <w:r w:rsidRPr="00A02F46">
        <w:rPr>
          <w:color w:val="000000"/>
          <w:sz w:val="28"/>
          <w:lang w:val="ru-RU"/>
        </w:rPr>
        <w:t>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</w:t>
      </w:r>
      <w:r w:rsidRPr="00A02F46">
        <w:rPr>
          <w:color w:val="000000"/>
          <w:sz w:val="28"/>
          <w:lang w:val="ru-RU"/>
        </w:rPr>
        <w:t>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65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13 с изменениями, внесенными законами РК о</w:t>
      </w:r>
      <w:r w:rsidRPr="00A02F46">
        <w:rPr>
          <w:color w:val="FF0000"/>
          <w:sz w:val="28"/>
          <w:lang w:val="ru-RU"/>
        </w:rPr>
        <w:t xml:space="preserve">т 29.09.2014 </w:t>
      </w:r>
      <w:r w:rsidRPr="00A02F46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 w:rsidRPr="00A02F46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по истечении тридцати календарных дней после дня его первого официального опубликов</w:t>
      </w:r>
      <w:r w:rsidRPr="00A02F46">
        <w:rPr>
          <w:color w:val="FF0000"/>
          <w:sz w:val="28"/>
          <w:lang w:val="ru-RU"/>
        </w:rPr>
        <w:t xml:space="preserve">ания);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A02F46">
        <w:rPr>
          <w:color w:val="FF0000"/>
          <w:sz w:val="28"/>
          <w:lang w:val="ru-RU"/>
        </w:rPr>
        <w:t>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Заголовок статьи 14 в редакции Закона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Подзаконный нормативный правовой акт, определяющий порядок оказания государственной услуги, предусматривает: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02F46">
        <w:rPr>
          <w:color w:val="FF0000"/>
          <w:sz w:val="28"/>
          <w:lang w:val="ru-RU"/>
        </w:rPr>
        <w:t xml:space="preserve"> 1) исключен Законом РК от</w:t>
      </w:r>
      <w:r w:rsidRPr="00A02F46">
        <w:rPr>
          <w:color w:val="FF0000"/>
          <w:sz w:val="28"/>
          <w:lang w:val="ru-RU"/>
        </w:rPr>
        <w:t xml:space="preserve">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описание порядка: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действий структурных подразделений (работников) услугодателя в процессе оказания государстве</w:t>
      </w:r>
      <w:r w:rsidRPr="00A02F46">
        <w:rPr>
          <w:color w:val="000000"/>
          <w:sz w:val="28"/>
          <w:lang w:val="ru-RU"/>
        </w:rPr>
        <w:t>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взаимодействия структурных подразделений (работников) услугодателя в процессе оказания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взаимодействия с Государственной корпорацией и (или) иными услугодателями, а также использования информационных систем в</w:t>
      </w:r>
      <w:r w:rsidRPr="00A02F46">
        <w:rPr>
          <w:color w:val="000000"/>
          <w:sz w:val="28"/>
          <w:lang w:val="ru-RU"/>
        </w:rPr>
        <w:t xml:space="preserve"> процессе оказания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6" w:name="z18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выдачи результата оказания государственной услуги;</w:t>
      </w:r>
    </w:p>
    <w:bookmarkEnd w:id="66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порядок направления информации о внесенных изменениях и (или) дополнениях в подзаконные нормативные правовые акты, определяющие порядок оказания го</w:t>
      </w:r>
      <w:r w:rsidRPr="00A02F46">
        <w:rPr>
          <w:color w:val="000000"/>
          <w:sz w:val="28"/>
          <w:lang w:val="ru-RU"/>
        </w:rPr>
        <w:t>сударственной услуги, в организации, осуществляющие прием заявлений и выдачу результатов оказания государственной услуги, и услугодателям;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7" w:name="z15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3-1) приложение с перечнем основных требований к оказанию государственной услуги, которое содержит: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8" w:name="z153"/>
      <w:bookmarkEnd w:id="6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наиме</w:t>
      </w:r>
      <w:r w:rsidRPr="00A02F46">
        <w:rPr>
          <w:color w:val="000000"/>
          <w:sz w:val="28"/>
          <w:lang w:val="ru-RU"/>
        </w:rPr>
        <w:t>нование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69" w:name="z154"/>
      <w:bookmarkEnd w:id="6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наименование услугодателя;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0" w:name="z155"/>
      <w:bookmarkEnd w:id="69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способы предоставления государственной услуги; 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1" w:name="z156"/>
      <w:bookmarkEnd w:id="70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срок оказания государственной услуги; 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2" w:name="z157"/>
      <w:bookmarkEnd w:id="71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форму оказания государственной услуги; 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3" w:name="z158"/>
      <w:bookmarkEnd w:id="7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результат оказания государственной </w:t>
      </w:r>
      <w:r w:rsidRPr="00A02F46">
        <w:rPr>
          <w:color w:val="000000"/>
          <w:sz w:val="28"/>
          <w:lang w:val="ru-RU"/>
        </w:rPr>
        <w:t>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4" w:name="z159"/>
      <w:bookmarkEnd w:id="7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5" w:name="z184"/>
      <w:bookmarkEnd w:id="7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график работы услугодателя, Государственной корпорации и объектов и</w:t>
      </w:r>
      <w:r w:rsidRPr="00A02F46">
        <w:rPr>
          <w:color w:val="000000"/>
          <w:sz w:val="28"/>
          <w:lang w:val="ru-RU"/>
        </w:rPr>
        <w:t>нформации;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6" w:name="z185"/>
      <w:bookmarkEnd w:id="7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перечень документов и сведений, истребуемых у услугополучателя для оказания государственной услуги;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7" w:name="z162"/>
      <w:bookmarkEnd w:id="7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основания для отказа в оказании государственной услуги, установленные законами Республики Казахстан;</w:t>
      </w:r>
    </w:p>
    <w:bookmarkEnd w:id="77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иные требования с учето</w:t>
      </w:r>
      <w:r w:rsidRPr="00A02F46">
        <w:rPr>
          <w:color w:val="000000"/>
          <w:sz w:val="28"/>
          <w:lang w:val="ru-RU"/>
        </w:rPr>
        <w:t>м особенностей оказания государственной услуги, в том числе оказываемой в электронной форме и через Государственную корпорацию.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14 с изменениями, внесенными законами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25.11</w:t>
      </w:r>
      <w:r w:rsidRPr="00A02F46">
        <w:rPr>
          <w:color w:val="FF0000"/>
          <w:sz w:val="28"/>
          <w:lang w:val="ru-RU"/>
        </w:rPr>
        <w:t xml:space="preserve">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</w:t>
      </w:r>
      <w:r w:rsidRPr="00A02F46">
        <w:rPr>
          <w:color w:val="FF0000"/>
          <w:sz w:val="28"/>
          <w:lang w:val="ru-RU"/>
        </w:rPr>
        <w:lastRenderedPageBreak/>
        <w:t>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Заголовок статьи 15 - в редакции Закона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</w:t>
      </w:r>
      <w:r w:rsidRPr="00A02F46">
        <w:rPr>
          <w:color w:val="FF0000"/>
          <w:sz w:val="28"/>
          <w:lang w:val="ru-RU"/>
        </w:rPr>
        <w:t xml:space="preserve">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8" w:name="z3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замечаний и предложений физиче</w:t>
      </w:r>
      <w:r w:rsidRPr="00A02F46">
        <w:rPr>
          <w:color w:val="000000"/>
          <w:sz w:val="28"/>
          <w:lang w:val="ru-RU"/>
        </w:rPr>
        <w:t>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79" w:name="z32"/>
      <w:bookmarkEnd w:id="7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Центральный государственный орган, разрабатывающий подзаконный норма</w:t>
      </w:r>
      <w:r w:rsidRPr="00A02F46">
        <w:rPr>
          <w:color w:val="000000"/>
          <w:sz w:val="28"/>
          <w:lang w:val="ru-RU"/>
        </w:rPr>
        <w:t>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 "электронного правител</w:t>
      </w:r>
      <w:r w:rsidRPr="00A02F46">
        <w:rPr>
          <w:color w:val="000000"/>
          <w:sz w:val="28"/>
          <w:lang w:val="ru-RU"/>
        </w:rPr>
        <w:t>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</w:t>
      </w:r>
      <w:r w:rsidRPr="00A02F46">
        <w:rPr>
          <w:color w:val="000000"/>
          <w:sz w:val="28"/>
          <w:lang w:val="ru-RU"/>
        </w:rPr>
        <w:t>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0" w:name="z33"/>
      <w:bookmarkEnd w:id="7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Публичное обсуждение проекта подзаконного нормативного правового а</w:t>
      </w:r>
      <w:r w:rsidRPr="00A02F46">
        <w:rPr>
          <w:color w:val="000000"/>
          <w:sz w:val="28"/>
          <w:lang w:val="ru-RU"/>
        </w:rPr>
        <w:t>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1" w:name="z34"/>
      <w:bookmarkEnd w:id="8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Центральный государственный орган, разрабатывающий проект подзаконного нормативного правового</w:t>
      </w:r>
      <w:r w:rsidRPr="00A02F46">
        <w:rPr>
          <w:color w:val="000000"/>
          <w:sz w:val="28"/>
          <w:lang w:val="ru-RU"/>
        </w:rPr>
        <w:t xml:space="preserve">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государственной услуги, который подлежит размещению на веб-по</w:t>
      </w:r>
      <w:r w:rsidRPr="00A02F46">
        <w:rPr>
          <w:color w:val="000000"/>
          <w:sz w:val="28"/>
          <w:lang w:val="ru-RU"/>
        </w:rPr>
        <w:t>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</w:t>
      </w:r>
      <w:r w:rsidRPr="00A02F46">
        <w:rPr>
          <w:color w:val="000000"/>
          <w:sz w:val="28"/>
          <w:lang w:val="ru-RU"/>
        </w:rPr>
        <w:t>оселка, села, сельского округа.</w:t>
      </w:r>
    </w:p>
    <w:bookmarkEnd w:id="81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2F46">
        <w:rPr>
          <w:color w:val="000000"/>
          <w:sz w:val="28"/>
          <w:lang w:val="ru-RU"/>
        </w:rPr>
        <w:t xml:space="preserve"> перечень и краткое содержание замечаний и предложений, </w:t>
      </w:r>
      <w:r w:rsidRPr="00A02F46">
        <w:rPr>
          <w:color w:val="000000"/>
          <w:sz w:val="28"/>
          <w:lang w:val="ru-RU"/>
        </w:rPr>
        <w:t>полученных в ходе публичного обсуждения, с приложением обоснований по принятым и (или) непринятым замечаниям и предложениям;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информацию о способе ознакомления с проектом подзаконного нормативного правового акта, определяющего порядок оказания государ</w:t>
      </w:r>
      <w:r w:rsidRPr="00A02F46">
        <w:rPr>
          <w:color w:val="000000"/>
          <w:sz w:val="28"/>
          <w:lang w:val="ru-RU"/>
        </w:rPr>
        <w:t>ственной услуги, доработанного с учетом поступивших замечаний и предложений.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Замечания и предложения физических и юридических лиц к проекту подзаконного нормативного правового акта, определяющего порядок оказания государственной услуги, поступившие </w:t>
      </w:r>
      <w:r w:rsidRPr="00A02F46">
        <w:rPr>
          <w:color w:val="000000"/>
          <w:sz w:val="28"/>
          <w:lang w:val="ru-RU"/>
        </w:rPr>
        <w:t>по истечении срока, указанного в пункте 3 настоящей статьи, не подлежат рассмотрению.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Проект подзаконного нормативного правового акта, определяющего порядок оказания государственной услуги, доработанный по результатам публичного обсуждения, и отчет о</w:t>
      </w:r>
      <w:r w:rsidRPr="00A02F46">
        <w:rPr>
          <w:color w:val="000000"/>
          <w:sz w:val="28"/>
          <w:lang w:val="ru-RU"/>
        </w:rPr>
        <w:t xml:space="preserve">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государственные органы, местные исполнительные органы обл</w:t>
      </w:r>
      <w:r w:rsidRPr="00A02F46">
        <w:rPr>
          <w:color w:val="000000"/>
          <w:sz w:val="28"/>
          <w:lang w:val="ru-RU"/>
        </w:rPr>
        <w:t>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2" w:name="z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5. Проекты нормативных правовых актов по внесению изменений и (или) дополне</w:t>
      </w:r>
      <w:r w:rsidRPr="00A02F46">
        <w:rPr>
          <w:color w:val="000000"/>
          <w:sz w:val="28"/>
          <w:lang w:val="ru-RU"/>
        </w:rPr>
        <w:t>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настоящей статьей.</w:t>
      </w:r>
    </w:p>
    <w:bookmarkEnd w:id="82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15 с изменениями, внесенны</w:t>
      </w:r>
      <w:r w:rsidRPr="00A02F46">
        <w:rPr>
          <w:color w:val="FF0000"/>
          <w:sz w:val="28"/>
          <w:lang w:val="ru-RU"/>
        </w:rPr>
        <w:t xml:space="preserve">ми законами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A02F46">
        <w:rPr>
          <w:color w:val="FF0000"/>
          <w:sz w:val="28"/>
          <w:lang w:val="ru-RU"/>
        </w:rPr>
        <w:t>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16. Требования к разработке регламента государственной услуги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16 исключена Законом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A02F46">
        <w:rPr>
          <w:color w:val="FF0000"/>
          <w:sz w:val="28"/>
          <w:lang w:val="ru-RU"/>
        </w:rPr>
        <w:t>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17. Требования к содержанию регламента государственной услуги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17 исключена Законом РК от 25.11.2019 № 272-</w:t>
      </w:r>
      <w:r>
        <w:rPr>
          <w:color w:val="FF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</w:t>
      </w:r>
      <w:r w:rsidRPr="00A02F46">
        <w:rPr>
          <w:color w:val="FF0000"/>
          <w:sz w:val="28"/>
          <w:lang w:val="ru-RU"/>
        </w:rPr>
        <w:t>ания).</w:t>
      </w:r>
    </w:p>
    <w:p w:rsidR="001C49AD" w:rsidRPr="00A02F46" w:rsidRDefault="00A02F46">
      <w:pPr>
        <w:spacing w:after="0"/>
        <w:rPr>
          <w:lang w:val="ru-RU"/>
        </w:rPr>
      </w:pPr>
      <w:bookmarkStart w:id="83" w:name="z40"/>
      <w:r w:rsidRPr="00A02F46">
        <w:rPr>
          <w:b/>
          <w:color w:val="000000"/>
          <w:lang w:val="ru-RU"/>
        </w:rPr>
        <w:t xml:space="preserve"> Глава 4. ОКАЗАНИЕ ГОСУДАРСТВЕННЫХ УСЛУГ</w:t>
      </w:r>
    </w:p>
    <w:bookmarkEnd w:id="83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18. Оказание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Государственные услуги оказываются: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02F46">
        <w:rPr>
          <w:color w:val="000000"/>
          <w:sz w:val="28"/>
          <w:lang w:val="ru-RU"/>
        </w:rPr>
        <w:t xml:space="preserve"> 1) услугодателями;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через Государственную корпорацию;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4" w:name="z17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посредством веб-портала "электронного правитель</w:t>
      </w:r>
      <w:r w:rsidRPr="00A02F46">
        <w:rPr>
          <w:color w:val="000000"/>
          <w:sz w:val="28"/>
          <w:lang w:val="ru-RU"/>
        </w:rPr>
        <w:t>ства";</w:t>
      </w:r>
    </w:p>
    <w:bookmarkEnd w:id="84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посредством стационарного абонентского устройства;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5" w:name="z18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посредством абонентского устройства сотовой связи;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6" w:name="z187"/>
      <w:bookmarkEnd w:id="8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посредством объектов информатизации, определенных центральными государственными органами.</w:t>
      </w:r>
    </w:p>
    <w:bookmarkEnd w:id="86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18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</w:t>
      </w:r>
      <w:r w:rsidRPr="00A02F46">
        <w:rPr>
          <w:color w:val="FF0000"/>
          <w:sz w:val="28"/>
          <w:lang w:val="ru-RU"/>
        </w:rPr>
        <w:t xml:space="preserve">ей после дня его первого официального опубликования); от 02.01.2021 </w:t>
      </w:r>
      <w:r w:rsidRPr="00A02F46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A02F46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19. Оказание государственных услуг услугодателями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Требования и порядок оказания государственных услуг услугодателями определяются подзаконным нормативным правовым актом, определяю</w:t>
      </w:r>
      <w:r w:rsidRPr="00A02F46">
        <w:rPr>
          <w:color w:val="000000"/>
          <w:sz w:val="28"/>
          <w:lang w:val="ru-RU"/>
        </w:rPr>
        <w:t>щим порядок оказания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</w:t>
      </w:r>
      <w:r w:rsidRPr="00A02F46">
        <w:rPr>
          <w:color w:val="000000"/>
          <w:sz w:val="28"/>
          <w:lang w:val="ru-RU"/>
        </w:rPr>
        <w:t xml:space="preserve"> документов с истекшим сроком действия услугодатель отказывает в приеме заявления.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19 с изменениями, внесенными законами РК от 06.04.2016 </w:t>
      </w:r>
      <w:r w:rsidRPr="00A02F46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по истечении тридцати календарных дней после дня его первого официал</w:t>
      </w:r>
      <w:r w:rsidRPr="00A02F46">
        <w:rPr>
          <w:color w:val="FF0000"/>
          <w:sz w:val="28"/>
          <w:lang w:val="ru-RU"/>
        </w:rPr>
        <w:t xml:space="preserve">ьного опубликования);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19-1. Отказ в оказании государственных услуг услугодателями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7" w:name="z11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При отказе в оказании гос</w:t>
      </w:r>
      <w:r w:rsidRPr="00A02F46">
        <w:rPr>
          <w:color w:val="000000"/>
          <w:sz w:val="28"/>
          <w:lang w:val="ru-RU"/>
        </w:rPr>
        <w:t>ударственной услуги услугодатель направляет услугополучателю ответ с указанием причин отказа.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8" w:name="z116"/>
      <w:bookmarkEnd w:id="8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Услугодатели отказывают в оказании государственных услуг по следующим основаниям:</w:t>
      </w:r>
    </w:p>
    <w:bookmarkEnd w:id="88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установление недостоверности документов, представленных </w:t>
      </w:r>
      <w:r w:rsidRPr="00A02F46">
        <w:rPr>
          <w:color w:val="000000"/>
          <w:sz w:val="28"/>
          <w:lang w:val="ru-RU"/>
        </w:rPr>
        <w:t>услугополучателем для получения государственной услуги, и (или) данных (сведений), содержащихся в них;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несоответствие услугополучателя и (или) представленных материалов, объектов, данных и сведений, необходимых для оказания государственной </w:t>
      </w:r>
      <w:r w:rsidRPr="00A02F46">
        <w:rPr>
          <w:color w:val="000000"/>
          <w:sz w:val="28"/>
          <w:lang w:val="ru-RU"/>
        </w:rPr>
        <w:lastRenderedPageBreak/>
        <w:t>услуги,</w:t>
      </w:r>
      <w:r w:rsidRPr="00A02F46">
        <w:rPr>
          <w:color w:val="000000"/>
          <w:sz w:val="28"/>
          <w:lang w:val="ru-RU"/>
        </w:rPr>
        <w:t xml:space="preserve"> требованиям, установленным нормативными правовыми актами Республики Казахстан;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</w:t>
      </w:r>
      <w:r w:rsidRPr="00A02F46">
        <w:rPr>
          <w:color w:val="000000"/>
          <w:sz w:val="28"/>
          <w:lang w:val="ru-RU"/>
        </w:rPr>
        <w:t>ючение экспертизы, исследования либо проверки;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</w:t>
      </w:r>
      <w:r w:rsidRPr="00A02F46">
        <w:rPr>
          <w:color w:val="000000"/>
          <w:sz w:val="28"/>
          <w:lang w:val="ru-RU"/>
        </w:rPr>
        <w:t>уги;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89" w:name="z17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отсутствие согласия услугополучателя, пред</w:t>
      </w:r>
      <w:r w:rsidRPr="00A02F46">
        <w:rPr>
          <w:color w:val="000000"/>
          <w:sz w:val="28"/>
          <w:lang w:val="ru-RU"/>
        </w:rPr>
        <w:t>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0" w:name="z117"/>
      <w:bookmarkEnd w:id="8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В случае устранения услугополуч</w:t>
      </w:r>
      <w:r w:rsidRPr="00A02F46">
        <w:rPr>
          <w:color w:val="000000"/>
          <w:sz w:val="28"/>
          <w:lang w:val="ru-RU"/>
        </w:rPr>
        <w:t>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1" w:name="z118"/>
      <w:bookmarkEnd w:id="90"/>
      <w:r w:rsidRPr="00A02F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Действие пункта 2 настоящей статьи не распрост</w:t>
      </w:r>
      <w:r w:rsidRPr="00A02F46">
        <w:rPr>
          <w:color w:val="000000"/>
          <w:sz w:val="28"/>
          <w:lang w:val="ru-RU"/>
        </w:rPr>
        <w:t>раняется на случаи получения лицензии в порядке, установленном Законом Республики Казахстан "О разрешениях и уведомлениях".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2" w:name="z119"/>
      <w:bookmarkEnd w:id="9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5. Законами Республики Казахстан могут устанавливаться иные основания для отказа в оказании государственных услуг.</w:t>
      </w:r>
    </w:p>
    <w:bookmarkEnd w:id="92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</w:t>
      </w:r>
      <w:r w:rsidRPr="00A02F46">
        <w:rPr>
          <w:color w:val="FF0000"/>
          <w:sz w:val="28"/>
          <w:lang w:val="ru-RU"/>
        </w:rPr>
        <w:t>а. Глава 4 дополнена статьей 19-1 в соответствии с Законом РК от 06.04.2016 № 484-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по истечении тридцати календарных дней после дня его первого официального опубликования); с изменением, внесенным Законом РК от 30.12.2021 </w:t>
      </w:r>
      <w:r w:rsidRPr="00A02F46">
        <w:rPr>
          <w:color w:val="000000"/>
          <w:sz w:val="28"/>
          <w:lang w:val="ru-RU"/>
        </w:rPr>
        <w:t>№ 96-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</w:t>
      </w:r>
      <w:r w:rsidRPr="00A02F46">
        <w:rPr>
          <w:color w:val="FF0000"/>
          <w:sz w:val="28"/>
          <w:lang w:val="ru-RU"/>
        </w:rPr>
        <w:t>одится в действие по истечении шестидесяти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20. Оказание государственных услуг через Государственную корпорацию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3" w:name="z4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При оказании государственных услуг через Государственную кор</w:t>
      </w:r>
      <w:r w:rsidRPr="00A02F46">
        <w:rPr>
          <w:color w:val="000000"/>
          <w:sz w:val="28"/>
          <w:lang w:val="ru-RU"/>
        </w:rPr>
        <w:t>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нормативным правов</w:t>
      </w:r>
      <w:r w:rsidRPr="00A02F46">
        <w:rPr>
          <w:color w:val="000000"/>
          <w:sz w:val="28"/>
          <w:lang w:val="ru-RU"/>
        </w:rPr>
        <w:t>ым актом, определяющим порядок оказания государственной услуги.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4" w:name="z45"/>
      <w:bookmarkEnd w:id="9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Работник Государственной корпорации обязан принять заявление услугополучателя при наличии у него полного пакета документов согласно </w:t>
      </w:r>
      <w:r w:rsidRPr="00A02F46">
        <w:rPr>
          <w:color w:val="000000"/>
          <w:sz w:val="28"/>
          <w:lang w:val="ru-RU"/>
        </w:rPr>
        <w:lastRenderedPageBreak/>
        <w:t>перечню, предусмотренному подзаконным нормативным п</w:t>
      </w:r>
      <w:r w:rsidRPr="00A02F46">
        <w:rPr>
          <w:color w:val="000000"/>
          <w:sz w:val="28"/>
          <w:lang w:val="ru-RU"/>
        </w:rPr>
        <w:t>равовым актом, определяющим порядок оказания государственной услуги.</w:t>
      </w:r>
    </w:p>
    <w:bookmarkEnd w:id="94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</w:t>
      </w:r>
      <w:r w:rsidRPr="00A02F46">
        <w:rPr>
          <w:color w:val="000000"/>
          <w:sz w:val="28"/>
          <w:lang w:val="ru-RU"/>
        </w:rPr>
        <w:t>ственной услуги, а также документов с истекшим сроком действия работник Государственной корпорации отказывает в приеме заявления.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5" w:name="z4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При оказании государственной услуги через Государственную корпорацию идентификацию личности услугополучателя осуществ</w:t>
      </w:r>
      <w:r w:rsidRPr="00A02F46">
        <w:rPr>
          <w:color w:val="000000"/>
          <w:sz w:val="28"/>
          <w:lang w:val="ru-RU"/>
        </w:rPr>
        <w:t>ляют работники Государственной корпорации.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6" w:name="z47"/>
      <w:bookmarkEnd w:id="9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bookmarkEnd w:id="96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5. Исключен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7" w:name="z4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6. Работники Государственной корпорации при оказании государственных услуг обязаны получать с</w:t>
      </w:r>
      <w:r w:rsidRPr="00A02F46">
        <w:rPr>
          <w:color w:val="000000"/>
          <w:sz w:val="28"/>
          <w:lang w:val="ru-RU"/>
        </w:rPr>
        <w:t>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7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20 в редакции Закона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</w:t>
      </w:r>
      <w:r w:rsidRPr="00A02F46">
        <w:rPr>
          <w:color w:val="FF0000"/>
          <w:sz w:val="28"/>
          <w:lang w:val="ru-RU"/>
        </w:rPr>
        <w:t>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с изменениями, внесенными законами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21. Оказание государственных услуг в электронной форме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8" w:name="z5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Оказание государственных услуг в электронной форме осуществляется посредст</w:t>
      </w:r>
      <w:r w:rsidRPr="00A02F46">
        <w:rPr>
          <w:color w:val="000000"/>
          <w:sz w:val="28"/>
          <w:lang w:val="ru-RU"/>
        </w:rPr>
        <w:t>вом веб-портала "электронного правительства"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правительства", в соответствии с законодательством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99" w:name="z52"/>
      <w:bookmarkEnd w:id="9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02F46">
        <w:rPr>
          <w:color w:val="000000"/>
          <w:sz w:val="28"/>
          <w:lang w:val="ru-RU"/>
        </w:rPr>
        <w:t xml:space="preserve">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правительства".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0" w:name="z104"/>
      <w:bookmarkEnd w:id="9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2-1. Результаты оказания государств</w:t>
      </w:r>
      <w:r w:rsidRPr="00A02F46">
        <w:rPr>
          <w:color w:val="000000"/>
          <w:sz w:val="28"/>
          <w:lang w:val="ru-RU"/>
        </w:rPr>
        <w:t>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 а также по выбору услугополучателя на его абонент</w:t>
      </w:r>
      <w:r w:rsidRPr="00A02F46">
        <w:rPr>
          <w:color w:val="000000"/>
          <w:sz w:val="28"/>
          <w:lang w:val="ru-RU"/>
        </w:rPr>
        <w:t>ский номер в виде короткого текстового сообщения.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1" w:name="z105"/>
      <w:bookmarkEnd w:id="100"/>
      <w:r>
        <w:rPr>
          <w:color w:val="000000"/>
          <w:sz w:val="28"/>
        </w:rPr>
        <w:lastRenderedPageBreak/>
        <w:t>     </w:t>
      </w:r>
      <w:r w:rsidRPr="00A02F46">
        <w:rPr>
          <w:color w:val="000000"/>
          <w:sz w:val="28"/>
          <w:lang w:val="ru-RU"/>
        </w:rPr>
        <w:t xml:space="preserve"> 2-2. Обязательные реквизиты результатов оказания государственных услуг в электронной форме, полученных посредством абонентского устройства сотовой связи, а также порядок проверки их достоверности регу</w:t>
      </w:r>
      <w:r w:rsidRPr="00A02F46">
        <w:rPr>
          <w:color w:val="000000"/>
          <w:sz w:val="28"/>
          <w:lang w:val="ru-RU"/>
        </w:rPr>
        <w:t>лируются законодательством Республики Казахстан об информатизации.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2" w:name="z106"/>
      <w:bookmarkEnd w:id="10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2-3. Результаты оказания государственных услуг в электронной форме, полученных посредством абонентского устройства сотовой связи, используются услугополучателем для подтверждения факт</w:t>
      </w:r>
      <w:r w:rsidRPr="00A02F46">
        <w:rPr>
          <w:color w:val="000000"/>
          <w:sz w:val="28"/>
          <w:lang w:val="ru-RU"/>
        </w:rPr>
        <w:t>ов, имеющих юридическое значение, без необходимости их представления на бумажном носителе.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3" w:name="z53"/>
      <w:bookmarkEnd w:id="10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</w:t>
      </w:r>
      <w:r w:rsidRPr="00A02F46">
        <w:rPr>
          <w:color w:val="000000"/>
          <w:sz w:val="28"/>
          <w:lang w:val="ru-RU"/>
        </w:rPr>
        <w:t>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bookmarkEnd w:id="103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4. Исключен Законом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</w:t>
      </w:r>
      <w:r w:rsidRPr="00A02F46">
        <w:rPr>
          <w:color w:val="FF0000"/>
          <w:sz w:val="28"/>
          <w:lang w:val="ru-RU"/>
        </w:rPr>
        <w:t>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4" w:name="z11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</w:t>
      </w:r>
      <w:r w:rsidRPr="00A02F46">
        <w:rPr>
          <w:color w:val="000000"/>
          <w:sz w:val="28"/>
          <w:lang w:val="ru-RU"/>
        </w:rPr>
        <w:t>щиеся в их информационных системах.</w:t>
      </w:r>
    </w:p>
    <w:bookmarkEnd w:id="104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21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A02F46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21-1. Оказание проактивных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5" w:name="z18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Оказание проактивных услуг осуществляется посредством информационных систем государственны</w:t>
      </w:r>
      <w:r w:rsidRPr="00A02F46">
        <w:rPr>
          <w:color w:val="000000"/>
          <w:sz w:val="28"/>
          <w:lang w:val="ru-RU"/>
        </w:rPr>
        <w:t>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</w:t>
      </w:r>
      <w:r w:rsidRPr="00A02F46">
        <w:rPr>
          <w:color w:val="000000"/>
          <w:sz w:val="28"/>
          <w:lang w:val="ru-RU"/>
        </w:rPr>
        <w:t>нного сервиса контроля доступа к персональным данным.</w:t>
      </w:r>
    </w:p>
    <w:bookmarkEnd w:id="105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Глава 4 дополнена статьей 21-1 в соответствии с Законом РК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A02F46">
        <w:rPr>
          <w:color w:val="FF0000"/>
          <w:sz w:val="28"/>
          <w:lang w:val="ru-RU"/>
        </w:rPr>
        <w:t xml:space="preserve">); в редакции Закона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lastRenderedPageBreak/>
        <w:t>Статья 22. Реинжиниринг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6" w:name="z18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Реинжиниринг оказания государственных</w:t>
      </w:r>
      <w:r w:rsidRPr="00A02F46">
        <w:rPr>
          <w:color w:val="000000"/>
          <w:sz w:val="28"/>
          <w:lang w:val="ru-RU"/>
        </w:rPr>
        <w:t xml:space="preserve"> услуг осуществляется центральными государственными органами, государственной корпорацией, местными исполнительными органами на постоянной основе в соответствии с правилами цифровой трансформации государственного управления.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7" w:name="z190"/>
      <w:bookmarkEnd w:id="10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Реализация пилотных проек</w:t>
      </w:r>
      <w:r w:rsidRPr="00A02F46">
        <w:rPr>
          <w:color w:val="000000"/>
          <w:sz w:val="28"/>
          <w:lang w:val="ru-RU"/>
        </w:rPr>
        <w:t>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</w:t>
      </w:r>
      <w:r>
        <w:rPr>
          <w:color w:val="000000"/>
          <w:sz w:val="28"/>
        </w:rPr>
        <w:t> </w:t>
      </w:r>
      <w:r w:rsidRPr="00A02F46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A02F46">
        <w:rPr>
          <w:color w:val="000000"/>
          <w:sz w:val="28"/>
          <w:lang w:val="ru-RU"/>
        </w:rPr>
        <w:t>разработчиков подзаконного нормативного правового акта, определяющего порядок оказания государ</w:t>
      </w:r>
      <w:r w:rsidRPr="00A02F46">
        <w:rPr>
          <w:color w:val="000000"/>
          <w:sz w:val="28"/>
          <w:lang w:val="ru-RU"/>
        </w:rPr>
        <w:t>ственной услуги, осуществляется на основании совместного решения.</w:t>
      </w:r>
    </w:p>
    <w:bookmarkEnd w:id="107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22 - в редакции Закона РК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23</w:t>
      </w:r>
      <w:r w:rsidRPr="00A02F46">
        <w:rPr>
          <w:b/>
          <w:color w:val="000000"/>
          <w:sz w:val="28"/>
          <w:lang w:val="ru-RU"/>
        </w:rPr>
        <w:t>. Информирование услугополучателей о порядке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8" w:name="z5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Информация о порядке оказания государственных услуг предоставляется посредством:</w:t>
      </w:r>
    </w:p>
    <w:bookmarkEnd w:id="108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размещения подзаконных нормативных правовых актов, определяющих порядок оказания </w:t>
      </w:r>
      <w:r w:rsidRPr="00A02F46">
        <w:rPr>
          <w:color w:val="000000"/>
          <w:sz w:val="28"/>
          <w:lang w:val="ru-RU"/>
        </w:rPr>
        <w:t>государственных услуг, в местах нахождения услугодателей и Государственной корпорации;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обращения физических и юридических лиц к услугодателям;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размещения подзаконных нормативных правовых актов, определяющих порядок оказания государственны</w:t>
      </w:r>
      <w:r w:rsidRPr="00A02F46">
        <w:rPr>
          <w:color w:val="000000"/>
          <w:sz w:val="28"/>
          <w:lang w:val="ru-RU"/>
        </w:rPr>
        <w:t>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</w:t>
      </w:r>
      <w:r w:rsidRPr="00A02F46">
        <w:rPr>
          <w:color w:val="000000"/>
          <w:sz w:val="28"/>
          <w:lang w:val="ru-RU"/>
        </w:rPr>
        <w:t xml:space="preserve"> городов районного значения, поселков, сел, сельских округов, услугодателей и других средствах массовой информации;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обращения в Единый контакт-центр.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09" w:name="z5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Центральные государственные органы, местные исполнительные органы областей, городов респ</w:t>
      </w:r>
      <w:r w:rsidRPr="00A02F46">
        <w:rPr>
          <w:color w:val="000000"/>
          <w:sz w:val="28"/>
          <w:lang w:val="ru-RU"/>
        </w:rPr>
        <w:t xml:space="preserve">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подзаконного нормативного </w:t>
      </w:r>
      <w:r w:rsidRPr="00A02F46">
        <w:rPr>
          <w:color w:val="000000"/>
          <w:sz w:val="28"/>
          <w:lang w:val="ru-RU"/>
        </w:rPr>
        <w:t>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0" w:name="z59"/>
      <w:bookmarkEnd w:id="10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Центральные государственные органы, местные исполнительные органы областей, городов республи</w:t>
      </w:r>
      <w:r w:rsidRPr="00A02F46">
        <w:rPr>
          <w:color w:val="000000"/>
          <w:sz w:val="28"/>
          <w:lang w:val="ru-RU"/>
        </w:rPr>
        <w:t>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</w:t>
      </w:r>
      <w:r w:rsidRPr="00A02F46">
        <w:rPr>
          <w:color w:val="000000"/>
          <w:sz w:val="28"/>
          <w:lang w:val="ru-RU"/>
        </w:rPr>
        <w:t xml:space="preserve">цию о </w:t>
      </w:r>
      <w:r w:rsidRPr="00A02F46">
        <w:rPr>
          <w:color w:val="000000"/>
          <w:sz w:val="28"/>
          <w:lang w:val="ru-RU"/>
        </w:rPr>
        <w:lastRenderedPageBreak/>
        <w:t>порядке оказания государственных услуг с необходимыми разъяснениями при их обращении.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1" w:name="z60"/>
      <w:bookmarkEnd w:id="11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2" w:name="z61"/>
      <w:bookmarkEnd w:id="11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</w:t>
      </w:r>
      <w:r w:rsidRPr="00A02F46">
        <w:rPr>
          <w:color w:val="000000"/>
          <w:sz w:val="28"/>
          <w:lang w:val="ru-RU"/>
        </w:rPr>
        <w:t>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3" w:name="z62"/>
      <w:bookmarkEnd w:id="112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6. Центральные государственные органы, местные исполнительные органы облас</w:t>
      </w:r>
      <w:r w:rsidRPr="00A02F46">
        <w:rPr>
          <w:color w:val="000000"/>
          <w:sz w:val="28"/>
          <w:lang w:val="ru-RU"/>
        </w:rPr>
        <w:t>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</w:t>
      </w:r>
      <w:r w:rsidRPr="00A02F46">
        <w:rPr>
          <w:color w:val="000000"/>
          <w:sz w:val="28"/>
          <w:lang w:val="ru-RU"/>
        </w:rPr>
        <w:t>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</w:t>
      </w:r>
      <w:r w:rsidRPr="00A02F46">
        <w:rPr>
          <w:color w:val="000000"/>
          <w:sz w:val="28"/>
          <w:lang w:val="ru-RU"/>
        </w:rPr>
        <w:t>ов, определяющих порядок оказания государственных услуг.</w:t>
      </w:r>
    </w:p>
    <w:bookmarkEnd w:id="113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23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24.11.2015 № 419-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с 01.01.2016);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</w:t>
      </w:r>
      <w:r>
        <w:rPr>
          <w:color w:val="000000"/>
          <w:sz w:val="28"/>
        </w:rPr>
        <w:t>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24. Плата за оказание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4" w:name="z6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Государственные услуги в Республике Казахстан оказываются на платной или бесплатной </w:t>
      </w:r>
      <w:r w:rsidRPr="00A02F46">
        <w:rPr>
          <w:color w:val="000000"/>
          <w:sz w:val="28"/>
          <w:lang w:val="ru-RU"/>
        </w:rPr>
        <w:t>основе в соответствии с законами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5" w:name="z65"/>
      <w:bookmarkEnd w:id="11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bookmarkEnd w:id="115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 xml:space="preserve">Статья 25. Особенности </w:t>
      </w:r>
      <w:r w:rsidRPr="00A02F46">
        <w:rPr>
          <w:b/>
          <w:color w:val="000000"/>
          <w:sz w:val="28"/>
          <w:lang w:val="ru-RU"/>
        </w:rPr>
        <w:t>рассмотрения жалоб по вопросам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6" w:name="z67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</w:t>
      </w:r>
      <w:r w:rsidRPr="00A02F46">
        <w:rPr>
          <w:color w:val="000000"/>
          <w:sz w:val="28"/>
          <w:lang w:val="ru-RU"/>
        </w:rPr>
        <w:t>стоящим Законом.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7" w:name="z68"/>
      <w:bookmarkEnd w:id="11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</w:t>
      </w:r>
      <w:r w:rsidRPr="00A02F46">
        <w:rPr>
          <w:color w:val="000000"/>
          <w:sz w:val="28"/>
          <w:lang w:val="ru-RU"/>
        </w:rPr>
        <w:t xml:space="preserve">да районного значения, поселка, села, сельского округа, услугодателя, Государственной корпорации, непосредственно </w:t>
      </w:r>
      <w:r w:rsidRPr="00A02F46">
        <w:rPr>
          <w:color w:val="000000"/>
          <w:sz w:val="28"/>
          <w:lang w:val="ru-RU"/>
        </w:rPr>
        <w:lastRenderedPageBreak/>
        <w:t>оказывающих государственные услуги, подлежит рассмотрению в течение пяти рабочих дней со дня ее регистрации.</w:t>
      </w:r>
    </w:p>
    <w:bookmarkEnd w:id="117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Жалоба услугополучателя, по</w:t>
      </w:r>
      <w:r w:rsidRPr="00A02F46">
        <w:rPr>
          <w:color w:val="000000"/>
          <w:sz w:val="28"/>
          <w:lang w:val="ru-RU"/>
        </w:rPr>
        <w:t>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8" w:name="z69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Уполномоченный орган по оценке и контролю за качеством оказан</w:t>
      </w:r>
      <w:r w:rsidRPr="00A02F46">
        <w:rPr>
          <w:color w:val="000000"/>
          <w:sz w:val="28"/>
          <w:lang w:val="ru-RU"/>
        </w:rPr>
        <w:t>ия государственных услуг по итогам рассмотрения жалобы обязан:</w:t>
      </w:r>
    </w:p>
    <w:bookmarkEnd w:id="118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</w:t>
      </w:r>
      <w:r w:rsidRPr="00A02F46">
        <w:rPr>
          <w:color w:val="000000"/>
          <w:sz w:val="28"/>
          <w:lang w:val="ru-RU"/>
        </w:rPr>
        <w:t>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в случае установления факта несоблюд</w:t>
      </w:r>
      <w:r w:rsidRPr="00A02F46">
        <w:rPr>
          <w:color w:val="000000"/>
          <w:sz w:val="28"/>
          <w:lang w:val="ru-RU"/>
        </w:rPr>
        <w:t>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</w:t>
      </w:r>
      <w:r w:rsidRPr="00A02F46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осуществлять контроль своевременности и</w:t>
      </w:r>
      <w:r w:rsidRPr="00A02F46">
        <w:rPr>
          <w:color w:val="000000"/>
          <w:sz w:val="28"/>
          <w:lang w:val="ru-RU"/>
        </w:rPr>
        <w:t xml:space="preserve">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</w:t>
      </w:r>
      <w:r w:rsidRPr="00A02F46">
        <w:rPr>
          <w:color w:val="000000"/>
          <w:sz w:val="28"/>
          <w:lang w:val="ru-RU"/>
        </w:rPr>
        <w:t xml:space="preserve"> значения, поселка, села, сельского округа.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19" w:name="z70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</w:t>
      </w:r>
      <w:r w:rsidRPr="00A02F46">
        <w:rPr>
          <w:color w:val="000000"/>
          <w:sz w:val="28"/>
          <w:lang w:val="ru-RU"/>
        </w:rPr>
        <w:t>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bookmarkEnd w:id="119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проведения дополнительн</w:t>
      </w:r>
      <w:r w:rsidRPr="00A02F46">
        <w:rPr>
          <w:color w:val="000000"/>
          <w:sz w:val="28"/>
          <w:lang w:val="ru-RU"/>
        </w:rPr>
        <w:t>ого изучения или проверки по жалобе либо проверки с выездом на место;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получения дополнительной информации.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</w:t>
      </w:r>
      <w:r w:rsidRPr="00A02F46">
        <w:rPr>
          <w:color w:val="000000"/>
          <w:sz w:val="28"/>
          <w:lang w:val="ru-RU"/>
        </w:rPr>
        <w:t xml:space="preserve">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</w:t>
      </w:r>
      <w:r w:rsidRPr="00A02F46">
        <w:rPr>
          <w:color w:val="000000"/>
          <w:sz w:val="28"/>
          <w:lang w:val="ru-RU"/>
        </w:rPr>
        <w:t>указанием причин продления.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02F46">
        <w:rPr>
          <w:color w:val="FF0000"/>
          <w:sz w:val="28"/>
          <w:lang w:val="ru-RU"/>
        </w:rPr>
        <w:t xml:space="preserve"> Сноска. Статья 25 с изменениями, внесенными законами РК от 17.11.2015 № 408-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25.11.2019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A02F46">
        <w:rPr>
          <w:color w:val="FF0000"/>
          <w:sz w:val="28"/>
          <w:lang w:val="ru-RU"/>
        </w:rPr>
        <w:t>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rPr>
          <w:lang w:val="ru-RU"/>
        </w:rPr>
      </w:pPr>
      <w:bookmarkStart w:id="120" w:name="z71"/>
      <w:r w:rsidRPr="00A02F46">
        <w:rPr>
          <w:b/>
          <w:color w:val="000000"/>
          <w:lang w:val="ru-RU"/>
        </w:rPr>
        <w:t xml:space="preserve"> Глава 5. Государственный контроль за качеством оказания</w:t>
      </w:r>
      <w:r w:rsidRPr="00A02F46">
        <w:rPr>
          <w:lang w:val="ru-RU"/>
        </w:rPr>
        <w:br/>
      </w:r>
      <w:r w:rsidRPr="00A02F46">
        <w:rPr>
          <w:b/>
          <w:color w:val="000000"/>
          <w:lang w:val="ru-RU"/>
        </w:rPr>
        <w:t>государственных услуг. Оценка и общественный мониторинг</w:t>
      </w:r>
      <w:r w:rsidRPr="00A02F46">
        <w:rPr>
          <w:lang w:val="ru-RU"/>
        </w:rPr>
        <w:br/>
      </w:r>
      <w:r w:rsidRPr="00A02F46">
        <w:rPr>
          <w:b/>
          <w:color w:val="000000"/>
          <w:lang w:val="ru-RU"/>
        </w:rPr>
        <w:t>качества оказания государственных услуг</w:t>
      </w:r>
    </w:p>
    <w:bookmarkEnd w:id="120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Заголовок главы 5 в редакции Закона РК от 23.11.2015 № 417-</w:t>
      </w:r>
      <w:r>
        <w:rPr>
          <w:color w:val="FF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</w:t>
      </w:r>
      <w:r w:rsidRPr="00A02F46">
        <w:rPr>
          <w:color w:val="FF0000"/>
          <w:sz w:val="28"/>
          <w:lang w:val="ru-RU"/>
        </w:rPr>
        <w:t>водится в действие по истечении десяти календарных дней после дня его первого официального опубликования).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</w:t>
      </w:r>
      <w:r w:rsidRPr="00A02F46">
        <w:rPr>
          <w:b/>
          <w:color w:val="000000"/>
          <w:sz w:val="28"/>
          <w:lang w:val="ru-RU"/>
        </w:rPr>
        <w:t>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законности;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объектив</w:t>
      </w:r>
      <w:r w:rsidRPr="00A02F46">
        <w:rPr>
          <w:color w:val="000000"/>
          <w:sz w:val="28"/>
          <w:lang w:val="ru-RU"/>
        </w:rPr>
        <w:t>ности;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беспристрастности;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достоверности;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5) всесторонности;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6) прозрачности.</w:t>
      </w:r>
    </w:p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26 в редакции Закона РК от 23.11.2015 </w:t>
      </w:r>
      <w:r w:rsidRPr="00A02F46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A02F46">
        <w:rPr>
          <w:color w:val="FF0000"/>
          <w:sz w:val="28"/>
          <w:lang w:val="ru-RU"/>
        </w:rPr>
        <w:t>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27. Особенности проведения государственного контроля за качеством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1" w:name="z7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Государственный контроль за качеством оказания государственных услуг осуществляется в соответствии с законодательст</w:t>
      </w:r>
      <w:r w:rsidRPr="00A02F46">
        <w:rPr>
          <w:color w:val="000000"/>
          <w:sz w:val="28"/>
          <w:lang w:val="ru-RU"/>
        </w:rPr>
        <w:t>вом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2" w:name="z75"/>
      <w:bookmarkEnd w:id="12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</w:t>
      </w:r>
      <w:r w:rsidRPr="00A02F46">
        <w:rPr>
          <w:color w:val="000000"/>
          <w:sz w:val="28"/>
          <w:lang w:val="ru-RU"/>
        </w:rPr>
        <w:t>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</w:t>
      </w:r>
      <w:r w:rsidRPr="00A02F46">
        <w:rPr>
          <w:color w:val="000000"/>
          <w:sz w:val="28"/>
          <w:lang w:val="ru-RU"/>
        </w:rPr>
        <w:t>аконодательством Республики Казахстан.</w:t>
      </w:r>
    </w:p>
    <w:bookmarkEnd w:id="122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27 в редакции Закона РК от 23.11.2015 </w:t>
      </w:r>
      <w:r w:rsidRPr="00A02F46">
        <w:rPr>
          <w:color w:val="000000"/>
          <w:sz w:val="28"/>
          <w:lang w:val="ru-RU"/>
        </w:rPr>
        <w:t>№ 417-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lastRenderedPageBreak/>
        <w:t>Статья 28. Порядок проведения оценки кач</w:t>
      </w:r>
      <w:r w:rsidRPr="00A02F46">
        <w:rPr>
          <w:b/>
          <w:color w:val="000000"/>
          <w:sz w:val="28"/>
          <w:lang w:val="ru-RU"/>
        </w:rPr>
        <w:t>ества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Оценка качества оказания государственных услуг, за исключением государственных услуг, оказываемых в электронной форме, осуществляется уполномоченным органом по оценке и контролю за качеством оказания государственн</w:t>
      </w:r>
      <w:r w:rsidRPr="00A02F46">
        <w:rPr>
          <w:color w:val="000000"/>
          <w:sz w:val="28"/>
          <w:lang w:val="ru-RU"/>
        </w:rPr>
        <w:t>ых услуг в порядке, установленном законодательством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3" w:name="z133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Оценка качества государственных услуг, оказываемых в электронной форме, осуществляется уполномоченным органом в сфере информатизации в порядке, установленном законодательством </w:t>
      </w:r>
      <w:r w:rsidRPr="00A02F46">
        <w:rPr>
          <w:color w:val="000000"/>
          <w:sz w:val="28"/>
          <w:lang w:val="ru-RU"/>
        </w:rPr>
        <w:t>Республики Казахстан.</w:t>
      </w:r>
    </w:p>
    <w:bookmarkEnd w:id="123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29. Общественный мониторинг качества 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4" w:name="z7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</w:t>
      </w:r>
      <w:r w:rsidRPr="00A02F46">
        <w:rPr>
          <w:color w:val="000000"/>
          <w:sz w:val="28"/>
          <w:lang w:val="ru-RU"/>
        </w:rPr>
        <w:t xml:space="preserve"> и за свой счет.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5" w:name="z222"/>
      <w:bookmarkEnd w:id="124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</w:t>
      </w:r>
      <w:r w:rsidRPr="00A02F46">
        <w:rPr>
          <w:color w:val="000000"/>
          <w:sz w:val="28"/>
          <w:lang w:val="ru-RU"/>
        </w:rPr>
        <w:t>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6" w:name="z79"/>
      <w:bookmarkEnd w:id="125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2. При проведении общественног</w:t>
      </w:r>
      <w:r w:rsidRPr="00A02F46">
        <w:rPr>
          <w:color w:val="000000"/>
          <w:sz w:val="28"/>
          <w:lang w:val="ru-RU"/>
        </w:rPr>
        <w:t>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</w:t>
      </w:r>
      <w:r w:rsidRPr="00A02F46">
        <w:rPr>
          <w:color w:val="000000"/>
          <w:sz w:val="28"/>
          <w:lang w:val="ru-RU"/>
        </w:rPr>
        <w:t xml:space="preserve">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</w:t>
      </w:r>
      <w:r w:rsidRPr="00A02F46">
        <w:rPr>
          <w:color w:val="000000"/>
          <w:sz w:val="28"/>
          <w:lang w:val="ru-RU"/>
        </w:rPr>
        <w:t>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7" w:name="z80"/>
      <w:bookmarkEnd w:id="126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3. По результатам общественного мониторинга качества оказания го</w:t>
      </w:r>
      <w:r w:rsidRPr="00A02F46">
        <w:rPr>
          <w:color w:val="000000"/>
          <w:sz w:val="28"/>
          <w:lang w:val="ru-RU"/>
        </w:rPr>
        <w:t>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bookmarkEnd w:id="127"/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1) информацию о соблюдении центральными государственными органами, местными </w:t>
      </w:r>
      <w:r w:rsidRPr="00A02F46">
        <w:rPr>
          <w:color w:val="000000"/>
          <w:sz w:val="28"/>
          <w:lang w:val="ru-RU"/>
        </w:rPr>
        <w:t xml:space="preserve">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</w:t>
      </w:r>
      <w:r w:rsidRPr="00A02F46">
        <w:rPr>
          <w:color w:val="000000"/>
          <w:sz w:val="28"/>
          <w:lang w:val="ru-RU"/>
        </w:rPr>
        <w:t xml:space="preserve">требований </w:t>
      </w:r>
      <w:r w:rsidRPr="00A02F46">
        <w:rPr>
          <w:color w:val="000000"/>
          <w:sz w:val="28"/>
          <w:lang w:val="ru-RU"/>
        </w:rPr>
        <w:lastRenderedPageBreak/>
        <w:t>законодательства Республики Казахстан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</w:t>
      </w:r>
      <w:r w:rsidRPr="00A02F46">
        <w:rPr>
          <w:color w:val="000000"/>
          <w:sz w:val="28"/>
          <w:lang w:val="ru-RU"/>
        </w:rPr>
        <w:t xml:space="preserve"> Казахстан в сфере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3) предложения по повышению качества оказания государственных услуг;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4) предложения по внесению изменений и дополнений в подзаконные нормативные правовые акты, определяющие порядок оказания гос</w:t>
      </w:r>
      <w:r w:rsidRPr="00A02F46">
        <w:rPr>
          <w:color w:val="000000"/>
          <w:sz w:val="28"/>
          <w:lang w:val="ru-RU"/>
        </w:rPr>
        <w:t>ударственных услуг.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8" w:name="z191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оказания.</w:t>
      </w:r>
    </w:p>
    <w:p w:rsidR="001C49AD" w:rsidRPr="00A02F46" w:rsidRDefault="00A02F46">
      <w:pPr>
        <w:spacing w:after="0"/>
        <w:jc w:val="both"/>
        <w:rPr>
          <w:lang w:val="ru-RU"/>
        </w:rPr>
      </w:pPr>
      <w:bookmarkStart w:id="129" w:name="z81"/>
      <w:bookmarkEnd w:id="128"/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4. Центральные государственные органы, местные исполнительные органы об</w:t>
      </w:r>
      <w:r w:rsidRPr="00A02F46">
        <w:rPr>
          <w:color w:val="000000"/>
          <w:sz w:val="28"/>
          <w:lang w:val="ru-RU"/>
        </w:rPr>
        <w:t>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</w:t>
      </w:r>
      <w:r w:rsidRPr="00A02F46">
        <w:rPr>
          <w:color w:val="000000"/>
          <w:sz w:val="28"/>
          <w:lang w:val="ru-RU"/>
        </w:rPr>
        <w:t>ства оказания государственных услуг с учетом заключения общественного мониторинга качества оказания государственных услуг.</w:t>
      </w:r>
    </w:p>
    <w:bookmarkEnd w:id="129"/>
    <w:p w:rsidR="001C49AD" w:rsidRPr="00A02F46" w:rsidRDefault="00A02F4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02F46">
        <w:rPr>
          <w:color w:val="FF0000"/>
          <w:sz w:val="28"/>
          <w:lang w:val="ru-RU"/>
        </w:rPr>
        <w:t xml:space="preserve"> Сноска. Статья 29 с изменениями, внесенными законами РК от 17.11.2015 </w:t>
      </w:r>
      <w:r w:rsidRPr="00A02F46">
        <w:rPr>
          <w:color w:val="000000"/>
          <w:sz w:val="28"/>
          <w:lang w:val="ru-RU"/>
        </w:rPr>
        <w:t>№ 408-</w:t>
      </w:r>
      <w:r>
        <w:rPr>
          <w:color w:val="000000"/>
          <w:sz w:val="28"/>
        </w:rPr>
        <w:t>V</w:t>
      </w:r>
      <w:r w:rsidRPr="00A02F46">
        <w:rPr>
          <w:color w:val="FF0000"/>
          <w:sz w:val="28"/>
          <w:lang w:val="ru-RU"/>
        </w:rPr>
        <w:t xml:space="preserve"> (</w:t>
      </w:r>
      <w:r w:rsidRPr="00A02F46">
        <w:rPr>
          <w:color w:val="000000"/>
          <w:sz w:val="28"/>
          <w:lang w:val="ru-RU"/>
        </w:rPr>
        <w:t>вводится</w:t>
      </w:r>
      <w:r w:rsidRPr="00A02F46">
        <w:rPr>
          <w:color w:val="FF0000"/>
          <w:sz w:val="28"/>
          <w:lang w:val="ru-RU"/>
        </w:rPr>
        <w:t xml:space="preserve"> в действие с 01.03.2016); от 25.11.2019</w:t>
      </w:r>
      <w:r w:rsidRPr="00A02F46">
        <w:rPr>
          <w:color w:val="FF0000"/>
          <w:sz w:val="28"/>
          <w:lang w:val="ru-RU"/>
        </w:rPr>
        <w:t xml:space="preserve"> </w:t>
      </w:r>
      <w:r w:rsidRPr="00A02F46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A02F46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</w:t>
      </w:r>
      <w:r w:rsidRPr="00A02F46">
        <w:rPr>
          <w:color w:val="FF0000"/>
          <w:sz w:val="28"/>
          <w:lang w:val="ru-RU"/>
        </w:rPr>
        <w:t xml:space="preserve">4.07.2022 </w:t>
      </w:r>
      <w:r w:rsidRPr="00A02F46">
        <w:rPr>
          <w:color w:val="000000"/>
          <w:sz w:val="28"/>
          <w:lang w:val="ru-RU"/>
        </w:rPr>
        <w:t>№ 134-</w:t>
      </w:r>
      <w:r>
        <w:rPr>
          <w:color w:val="000000"/>
          <w:sz w:val="28"/>
        </w:rPr>
        <w:t>VII</w:t>
      </w:r>
      <w:r w:rsidRPr="00A02F46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A02F46">
        <w:rPr>
          <w:lang w:val="ru-RU"/>
        </w:rPr>
        <w:br/>
      </w:r>
    </w:p>
    <w:p w:rsidR="001C49AD" w:rsidRPr="00A02F46" w:rsidRDefault="00A02F46">
      <w:pPr>
        <w:spacing w:after="0"/>
        <w:rPr>
          <w:lang w:val="ru-RU"/>
        </w:rPr>
      </w:pPr>
      <w:bookmarkStart w:id="130" w:name="z82"/>
      <w:r w:rsidRPr="00A02F46">
        <w:rPr>
          <w:b/>
          <w:color w:val="000000"/>
          <w:lang w:val="ru-RU"/>
        </w:rPr>
        <w:t xml:space="preserve"> Глава 6. ЗАКЛЮЧИТЕЛЬНЫЕ ПОЛОЖЕНИЯ</w:t>
      </w:r>
    </w:p>
    <w:bookmarkEnd w:id="130"/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 xml:space="preserve">Статья 30. Ответственность за нарушение законодательства Республики Казахстан в сфере </w:t>
      </w:r>
      <w:r w:rsidRPr="00A02F46">
        <w:rPr>
          <w:b/>
          <w:color w:val="000000"/>
          <w:sz w:val="28"/>
          <w:lang w:val="ru-RU"/>
        </w:rPr>
        <w:t>оказания государственных услуг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 w:rsidR="001C49AD" w:rsidRPr="00A02F46" w:rsidRDefault="00A02F46">
      <w:pPr>
        <w:spacing w:after="0"/>
        <w:jc w:val="both"/>
        <w:rPr>
          <w:lang w:val="ru-RU"/>
        </w:rPr>
      </w:pPr>
      <w:r w:rsidRPr="00A02F46">
        <w:rPr>
          <w:b/>
          <w:color w:val="000000"/>
          <w:sz w:val="28"/>
          <w:lang w:val="ru-RU"/>
        </w:rPr>
        <w:t>Статья 31. Порядок введения в действие настоящего Закона</w:t>
      </w:r>
    </w:p>
    <w:p w:rsidR="001C49AD" w:rsidRPr="00A02F46" w:rsidRDefault="00A02F4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02F46">
        <w:rPr>
          <w:color w:val="000000"/>
          <w:sz w:val="28"/>
          <w:lang w:val="ru-RU"/>
        </w:rPr>
        <w:t xml:space="preserve"> </w:t>
      </w:r>
      <w:r w:rsidRPr="00A02F46">
        <w:rPr>
          <w:color w:val="000000"/>
          <w:sz w:val="28"/>
          <w:lang w:val="ru-RU"/>
        </w:rPr>
        <w:t>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3960"/>
      </w:tblGrid>
      <w:tr w:rsidR="001C49AD" w:rsidRPr="00A02F46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9AD" w:rsidRPr="00A02F46" w:rsidRDefault="00A02F46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1C49AD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9AD" w:rsidRDefault="00A02F4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02F4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</w:p>
          <w:p w:rsidR="001C49AD" w:rsidRDefault="001C49AD">
            <w:pPr>
              <w:spacing w:after="20"/>
              <w:ind w:left="20"/>
              <w:jc w:val="both"/>
            </w:pPr>
          </w:p>
          <w:p w:rsidR="001C49AD" w:rsidRDefault="00A02F4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49AD" w:rsidRDefault="00A02F46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1C49AD" w:rsidRDefault="00A02F46">
      <w:pPr>
        <w:spacing w:after="0"/>
      </w:pPr>
      <w:r>
        <w:lastRenderedPageBreak/>
        <w:br/>
      </w:r>
      <w:r>
        <w:br/>
      </w:r>
    </w:p>
    <w:p w:rsidR="001C49AD" w:rsidRPr="00A02F46" w:rsidRDefault="00A02F46">
      <w:pPr>
        <w:pStyle w:val="disclaimer"/>
        <w:rPr>
          <w:lang w:val="ru-RU"/>
        </w:rPr>
      </w:pPr>
      <w:r w:rsidRPr="00A02F46">
        <w:rPr>
          <w:color w:val="000000"/>
          <w:lang w:val="ru-RU"/>
        </w:rPr>
        <w:t xml:space="preserve">© 2012. РГП на ПХВ «Институт законодательства и правовой информации </w:t>
      </w:r>
      <w:r w:rsidRPr="00A02F46">
        <w:rPr>
          <w:color w:val="000000"/>
          <w:lang w:val="ru-RU"/>
        </w:rPr>
        <w:t>Республики Казахстан» Министерства юстиции Республики Казахстан</w:t>
      </w:r>
    </w:p>
    <w:sectPr w:rsidR="001C49AD" w:rsidRPr="00A02F46" w:rsidSect="00A02F46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49AD"/>
    <w:rsid w:val="001C49AD"/>
    <w:rsid w:val="00A0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C49A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C49A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C49AD"/>
    <w:pPr>
      <w:jc w:val="center"/>
    </w:pPr>
    <w:rPr>
      <w:sz w:val="18"/>
      <w:szCs w:val="18"/>
    </w:rPr>
  </w:style>
  <w:style w:type="paragraph" w:customStyle="1" w:styleId="DocDefaults">
    <w:name w:val="DocDefaults"/>
    <w:rsid w:val="001C49AD"/>
  </w:style>
  <w:style w:type="paragraph" w:styleId="ae">
    <w:name w:val="Balloon Text"/>
    <w:basedOn w:val="a"/>
    <w:link w:val="af"/>
    <w:uiPriority w:val="99"/>
    <w:semiHidden/>
    <w:unhideWhenUsed/>
    <w:rsid w:val="00A0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2F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11473</Words>
  <Characters>65400</Characters>
  <Application>Microsoft Office Word</Application>
  <DocSecurity>0</DocSecurity>
  <Lines>545</Lines>
  <Paragraphs>153</Paragraphs>
  <ScaleCrop>false</ScaleCrop>
  <Company>SPecialiST RePack</Company>
  <LinksUpToDate>false</LinksUpToDate>
  <CharactersWithSpaces>76720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2022-09-29T04:48:00Z</dcterms:created>
  <dcterms:modified xsi:type="dcterms:W3CDTF">2022-09-29T04:48:00Z</dcterms:modified>
</cp:coreProperties>
</file>